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房地产销售工作总结简短(6篇)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房地产销售工作总结简短篇1</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__年项目业绩从元月至12月末的十二个月里，销售业绩并不理想，[某项目名称]共销售住房80套，车库及储藏间57间，累计合同金额15637000元，已结代理费金额计仅218899元整。__年工作小结元月份忙于年度总结、年度报表的核算工作;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房地产销售工作总结简短篇2</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房地产销售工作总结简短篇3</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房地产销售工作总结简短篇3</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房地产销售工作总结简短篇4</w:t>
      </w:r>
    </w:p>
    <w:p>
      <w:pPr>
        <w:ind w:left="0" w:right="0" w:firstLine="560"/>
        <w:spacing w:before="450" w:after="450" w:line="312" w:lineRule="auto"/>
      </w:pPr>
      <w:r>
        <w:rPr>
          <w:rFonts w:ascii="宋体" w:hAnsi="宋体" w:eastAsia="宋体" w:cs="宋体"/>
          <w:color w:val="000"/>
          <w:sz w:val="28"/>
          <w:szCs w:val="28"/>
        </w:rPr>
        <w:t xml:space="preserve">自20__年11月24日，__国际销售团队进入营销中心，12月22日，项目盛大开盘。至今2个多月时间，经历开盘前和开盘后2个阶段。开盘前阶段，工作进取努力，充满热情，对市场充满信心。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接听来电，接待来访客户，办理__精英会员卡100张。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进取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房地产销售工作总结简短篇5</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房地产销售工作总结简短篇6</w:t>
      </w:r>
    </w:p>
    <w:p>
      <w:pPr>
        <w:ind w:left="0" w:right="0" w:firstLine="560"/>
        <w:spacing w:before="450" w:after="450" w:line="312" w:lineRule="auto"/>
      </w:pPr>
      <w:r>
        <w:rPr>
          <w:rFonts w:ascii="宋体" w:hAnsi="宋体" w:eastAsia="宋体" w:cs="宋体"/>
          <w:color w:val="000"/>
          <w:sz w:val="28"/>
          <w:szCs w:val="28"/>
        </w:rPr>
        <w:t xml:space="preserve">20__年快接近尾声了，今年，我从一懵懵懂懂的大学生毕业，加入置业顾问这个行业，加入______X公司从业售房工作。大半年来，我怀着美好的理想踏入社会，享受着理想很美好、现实很残酷的竞争，我深切的感受到了公司的蓬勃发展之势，也收获了自己的进步。在公司领导的培养下，我一个社会阅历缺乏的大学生蜕变一个职场白领，有了自己的业绩，今年总共卖房30套，成交金额万元，其中22套多层的，8套小高层的!多层是6月份开盘的，高层是10月25日开盘。同时也收获了人生的历练，已能独立完成本职工作，并能取得良好效果。具体总结如下：</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一)勤奋学习。人非生而知之，而是学而知之。刚刚到公司的时候我对于房地产销售一窍不通，对于新的工作，新的同事都比较陌生，在公司领导与同事们的帮助下，多次挑灯夜读，利用业余时间积极翻阅有关资料，同时也积极向同事们取经，通过努力的学习明白了置业顾问的真正内涵以及职责，我很快了进入角色，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(二)摆正心态。大学生时代，我很期盼进入社会创业。</w:t>
      </w:r>
    </w:p>
    <w:p>
      <w:pPr>
        <w:ind w:left="0" w:right="0" w:firstLine="560"/>
        <w:spacing w:before="450" w:after="450" w:line="312" w:lineRule="auto"/>
      </w:pPr>
      <w:r>
        <w:rPr>
          <w:rFonts w:ascii="宋体" w:hAnsi="宋体" w:eastAsia="宋体" w:cs="宋体"/>
          <w:color w:val="000"/>
          <w:sz w:val="28"/>
          <w:szCs w:val="28"/>
        </w:rPr>
        <w:t xml:space="preserve">但进入社会后，才真正意识到什么是艰难。但世上无难事，只要肯登攀。抱着这样的心态，经过刚进入公司时的培训让我摆脱了浮躁的情绪，保持平和的态度，能冷静的处理客户的抗拒，认同我们。比如(举例)。工作在销售一线，临事必须要有静气，因为我们每天面对形形色色的人和物，能够比较好地控制好自己的情绪，以一颗平稳的、宽容的、积极的心态去面对工作和客户，这是我在本职工作中体会到的最基本的要领。</w:t>
      </w:r>
    </w:p>
    <w:p>
      <w:pPr>
        <w:ind w:left="0" w:right="0" w:firstLine="560"/>
        <w:spacing w:before="450" w:after="450" w:line="312" w:lineRule="auto"/>
      </w:pPr>
      <w:r>
        <w:rPr>
          <w:rFonts w:ascii="宋体" w:hAnsi="宋体" w:eastAsia="宋体" w:cs="宋体"/>
          <w:color w:val="000"/>
          <w:sz w:val="28"/>
          <w:szCs w:val="28"/>
        </w:rPr>
        <w:t xml:space="preserve">(三)增强素质。没有金钢钻，就不揽瓷器活。专业知识是做好置业顾问工作的基本要求。公司的培训使我吸收了“营养”、增长了才干。从才开始接电话接待客户的措手不及到现在的得心应手，从开始时的不善表达到现在的滔滔不绝，从开始时的表情僵硬到现在的满面春风，从开始时的阅历不足到现在稳重老成，这些为我业绩的取得奠定了基础。</w:t>
      </w:r>
    </w:p>
    <w:p>
      <w:pPr>
        <w:ind w:left="0" w:right="0" w:firstLine="560"/>
        <w:spacing w:before="450" w:after="450" w:line="312" w:lineRule="auto"/>
      </w:pPr>
      <w:r>
        <w:rPr>
          <w:rFonts w:ascii="宋体" w:hAnsi="宋体" w:eastAsia="宋体" w:cs="宋体"/>
          <w:color w:val="000"/>
          <w:sz w:val="28"/>
          <w:szCs w:val="28"/>
        </w:rPr>
        <w:t xml:space="preserve">(四)讲究艺术。从事置业顾问工作，我深深地感觉到销售是一门艺术，必须讲究技巧和策略。对于一些问题较多或说话比较冲的客户不能针锋相对，对于这种客户采用迂回、或以柔克刚的方式更加有效，所以，我收敛脾气，增加耐心，使客户感觉更加贴心，才会有更多信任。比如，有一些客户，需要销售人员的时时关切，否则，他们有问题可能不会找你询问，而是自己去找别人打听或自己瞎琢磨，这样，我们就会对他的成交丧失主动权。所以，我积极加强与客户</w:t>
      </w:r>
    </w:p>
    <w:p>
      <w:pPr>
        <w:ind w:left="0" w:right="0" w:firstLine="560"/>
        <w:spacing w:before="450" w:after="450" w:line="312" w:lineRule="auto"/>
      </w:pPr>
      <w:r>
        <w:rPr>
          <w:rFonts w:ascii="宋体" w:hAnsi="宋体" w:eastAsia="宋体" w:cs="宋体"/>
          <w:color w:val="000"/>
          <w:sz w:val="28"/>
          <w:szCs w:val="28"/>
        </w:rPr>
        <w:t xml:space="preserve">4、沟通不够深入。有时不能把项目知识及楼盘卖点清晰的传递给客户，及时的满足客户的需求，不能及时的发现客户对对项目的优势，劣势的看法及了解到什么程度。这里面既有沟通方法不对路的原因，也有沟通不积极的问题，这也是要加以克服的。</w:t>
      </w:r>
    </w:p>
    <w:p>
      <w:pPr>
        <w:ind w:left="0" w:right="0" w:firstLine="560"/>
        <w:spacing w:before="450" w:after="450" w:line="312" w:lineRule="auto"/>
      </w:pPr>
      <w:r>
        <w:rPr>
          <w:rFonts w:ascii="宋体" w:hAnsi="宋体" w:eastAsia="宋体" w:cs="宋体"/>
          <w:color w:val="000"/>
          <w:sz w:val="28"/>
          <w:szCs w:val="28"/>
        </w:rPr>
        <w:t xml:space="preserve">5、有点畏手畏脚。表现在工作不够大胆，面对难题不能逢难而上，勇于担当。平时在工作中发展的问题未能及时的请教领导及同事，怕被领导和同事笑话。谈客能力还有待提高及增强，有时优柔寡断。</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1、加强学习。坚持学习无止境!学习各项专业知识，学习谈客接待能力，学习如保处理好各项人际关系，学习做人的道理。经过不断的学习，不断增强个人素质。</w:t>
      </w:r>
    </w:p>
    <w:p>
      <w:pPr>
        <w:ind w:left="0" w:right="0" w:firstLine="560"/>
        <w:spacing w:before="450" w:after="450" w:line="312" w:lineRule="auto"/>
      </w:pPr>
      <w:r>
        <w:rPr>
          <w:rFonts w:ascii="宋体" w:hAnsi="宋体" w:eastAsia="宋体" w:cs="宋体"/>
          <w:color w:val="000"/>
          <w:sz w:val="28"/>
          <w:szCs w:val="28"/>
        </w:rPr>
        <w:t xml:space="preserve">2、扎实工作。坚持兢兢业业的作风!严格遵守公司的各项规章制度，按时上下班。积极做好自己的本职工作，做到不推诱诿，敢担当。建立自己的社交圈子，利用自己的人脉资料，促进自己的工作业绩。对客户及时跟进与对接，勤走访，建立客户档案，分类加强联系。</w:t>
      </w:r>
    </w:p>
    <w:p>
      <w:pPr>
        <w:ind w:left="0" w:right="0" w:firstLine="560"/>
        <w:spacing w:before="450" w:after="450" w:line="312" w:lineRule="auto"/>
      </w:pPr>
      <w:r>
        <w:rPr>
          <w:rFonts w:ascii="宋体" w:hAnsi="宋体" w:eastAsia="宋体" w:cs="宋体"/>
          <w:color w:val="000"/>
          <w:sz w:val="28"/>
          <w:szCs w:val="28"/>
        </w:rPr>
        <w:t xml:space="preserve">3、强化服务。坚持微笑服务!时刻保持好自己良好形象，给客户以良好的第一印象。坚持顾客是上帝的态度，对客户有问必答，有疑必释，有难必帮，最自己的最大能力帮助客户解决问题。</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房地产销售工作总结简短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2024-09-21T02:44:03+08:00</dcterms:created>
  <dcterms:modified xsi:type="dcterms:W3CDTF">2024-09-21T02:44:03+08:00</dcterms:modified>
</cp:coreProperties>
</file>

<file path=docProps/custom.xml><?xml version="1.0" encoding="utf-8"?>
<Properties xmlns="http://schemas.openxmlformats.org/officeDocument/2006/custom-properties" xmlns:vt="http://schemas.openxmlformats.org/officeDocument/2006/docPropsVTypes"/>
</file>