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2024年实用的乡镇年终工作总结范本</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2024年实用的乡镇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2024年实用的乡镇年终工作总结范本一</w:t>
      </w:r>
    </w:p>
    <w:p>
      <w:pPr>
        <w:ind w:left="0" w:right="0" w:firstLine="560"/>
        <w:spacing w:before="450" w:after="450" w:line="312" w:lineRule="auto"/>
      </w:pPr>
      <w:r>
        <w:rPr>
          <w:rFonts w:ascii="宋体" w:hAnsi="宋体" w:eastAsia="宋体" w:cs="宋体"/>
          <w:color w:val="000"/>
          <w:sz w:val="28"/>
          <w:szCs w:val="28"/>
        </w:rPr>
        <w:t xml:space="preserve">二oXX年，我处认真贯彻落实上级司法行政机关的指导精神，服务民生，服务稳定，牢固树立诚信为民、热情服务理念，在全处人员的共同努力下，截止目前共办理各类公证事项2315件，为XX县经济的发展和社会秩序的稳定发挥了应有保障作用。</w:t>
      </w:r>
    </w:p>
    <w:p>
      <w:pPr>
        <w:ind w:left="0" w:right="0" w:firstLine="560"/>
        <w:spacing w:before="450" w:after="450" w:line="312" w:lineRule="auto"/>
      </w:pPr>
      <w:r>
        <w:rPr>
          <w:rFonts w:ascii="宋体" w:hAnsi="宋体" w:eastAsia="宋体" w:cs="宋体"/>
          <w:color w:val="000"/>
          <w:sz w:val="28"/>
          <w:szCs w:val="28"/>
        </w:rPr>
        <w:t xml:space="preserve">落实各项服务措施，当事人首次来公证处，材料齐全当场受理，对于简单公证事项当日办结；材料不齐全，应向当事人开列所需证明材料清单，做到一次告知，二次办结，减少当事人往返公证处的次数。加大上门服务、假日服务力度。抓好公证质量管理，认真落实公证质量管理制度。强化公证事项的受理、审查、出证、审批、归档五个环节管理，明确五个环节责任人应承担的责任和风险，实行各环节互相监督、及时纠错机制，杜绝错假证，减少了瑕疵证。</w:t>
      </w:r>
    </w:p>
    <w:p>
      <w:pPr>
        <w:ind w:left="0" w:right="0" w:firstLine="560"/>
        <w:spacing w:before="450" w:after="450" w:line="312" w:lineRule="auto"/>
      </w:pPr>
      <w:r>
        <w:rPr>
          <w:rFonts w:ascii="宋体" w:hAnsi="宋体" w:eastAsia="宋体" w:cs="宋体"/>
          <w:color w:val="000"/>
          <w:sz w:val="28"/>
          <w:szCs w:val="28"/>
        </w:rPr>
        <w:t xml:space="preserve">以公证服务规范村委会集体组织的经济行为，保障农村经济合法有序运行。积极参与我县兴济镇建国街成片土地承包事项，办理了竞价承包现场监督和土地承包合同公证。为确保竞价承包的规范化、合法化，认真出谋划策，起草了竞价承包方案、竞价规则、竞价承包公告、土地承包合同等文件，使建国街土地承包工作得以顺利完成，从而解除了承包方的后顾之忧，依法保障了农村经济的稳定发展。</w:t>
      </w:r>
    </w:p>
    <w:p>
      <w:pPr>
        <w:ind w:left="0" w:right="0" w:firstLine="560"/>
        <w:spacing w:before="450" w:after="450" w:line="312" w:lineRule="auto"/>
      </w:pPr>
      <w:r>
        <w:rPr>
          <w:rFonts w:ascii="宋体" w:hAnsi="宋体" w:eastAsia="宋体" w:cs="宋体"/>
          <w:color w:val="000"/>
          <w:sz w:val="28"/>
          <w:szCs w:val="28"/>
        </w:rPr>
        <w:t xml:space="preserve">以公证服务促和谐、保稳定，坚持诚信、热情、便民的服务理念，积极为我县农民提供优质便捷的公证服务，为行动不便当事人提供上门公证服务，积极办理了房屋买卖、财产赠与、财产继承、家庭财产分割、赔偿协议、有法律意义的文书、证据保全、民间借款协议等公证事项，稳定了农村民事秩序，减少了农村矛盾纠纷。</w:t>
      </w:r>
    </w:p>
    <w:p>
      <w:pPr>
        <w:ind w:left="0" w:right="0" w:firstLine="560"/>
        <w:spacing w:before="450" w:after="450" w:line="312" w:lineRule="auto"/>
      </w:pPr>
      <w:r>
        <w:rPr>
          <w:rFonts w:ascii="宋体" w:hAnsi="宋体" w:eastAsia="宋体" w:cs="宋体"/>
          <w:color w:val="000"/>
          <w:sz w:val="28"/>
          <w:szCs w:val="28"/>
        </w:rPr>
        <w:t xml:space="preserve">为配合县交通运输局客运车辆、危险货运车辆管理改革，我处认真谋划，一是办理了客运车辆车主道线运营承诺书公证，扫除客运车辆今后改革障碍，二是办理了危险货运车辆产权转让合同公证，我县247辆危险货运车辆的全部产权或部分产权转让给原九个挂靠运输企业，使我县危险货运车辆管理实现规范化运营。</w:t>
      </w:r>
    </w:p>
    <w:p>
      <w:pPr>
        <w:ind w:left="0" w:right="0" w:firstLine="560"/>
        <w:spacing w:before="450" w:after="450" w:line="312" w:lineRule="auto"/>
      </w:pPr>
      <w:r>
        <w:rPr>
          <w:rFonts w:ascii="宋体" w:hAnsi="宋体" w:eastAsia="宋体" w:cs="宋体"/>
          <w:color w:val="000"/>
          <w:sz w:val="28"/>
          <w:szCs w:val="28"/>
        </w:rPr>
        <w:t xml:space="preserve">积极服务我县金融企业，积极联系县农村信用联合社、县吉银村镇银行，为县信用联合社系统26个信用社办理了逾期沉淀贷款催收公证，依法保护了我县农村信用社作为债权人的合法权益，为邮政银行、吉银村镇银行办理了赋予贷款合同强制执行公证，在一定程度上解除了银行的后顾之忧。</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2024年实用的乡镇年终工作总结范本二</w:t>
      </w:r>
    </w:p>
    <w:p>
      <w:pPr>
        <w:ind w:left="0" w:right="0" w:firstLine="560"/>
        <w:spacing w:before="450" w:after="450" w:line="312" w:lineRule="auto"/>
      </w:pPr>
      <w:r>
        <w:rPr>
          <w:rFonts w:ascii="宋体" w:hAnsi="宋体" w:eastAsia="宋体" w:cs="宋体"/>
          <w:color w:val="000"/>
          <w:sz w:val="28"/>
          <w:szCs w:val="28"/>
        </w:rPr>
        <w:t xml:space="preserve">20xx年，在镇党委政府的领导下和上级部门的支持下，椿树镇美好乡村建设顺利开展，基本完成了年度目标和任务。目前已完成醒目总投资60%以上，扩挖当家塘2口，整治硬化渠道300米，升级改造农网线路1.5公里，新增供电台区一个，铺设安全饮用水管网3000米，高标准建成广福南路300米，平整土地50余亩，栽植苗木500株，便民服务大厅，农民文化广场主体工程已完工。现将椿树镇美好乡村建设工作总结如下。</w:t>
      </w:r>
    </w:p>
    <w:p>
      <w:pPr>
        <w:ind w:left="0" w:right="0" w:firstLine="560"/>
        <w:spacing w:before="450" w:after="450" w:line="312" w:lineRule="auto"/>
      </w:pPr>
      <w:r>
        <w:rPr>
          <w:rFonts w:ascii="宋体" w:hAnsi="宋体" w:eastAsia="宋体" w:cs="宋体"/>
          <w:color w:val="000"/>
          <w:sz w:val="28"/>
          <w:szCs w:val="28"/>
        </w:rPr>
        <w:t xml:space="preserve">20xx年实施美好乡村建设以来，我镇党委政府高度重视美好乡村建设工作，开会研究建设方案并成立专门的美好乡村建设办公室，下设领导小组，责任到人，分工明确，确保了美好乡村各项工作的顺利进行。施工中，镇主要负责人及分管负责人多次亲临现场指导，因地谋划，纠缺补差，督促进度，目前，椿树村已按规划要求按部就班的进行各项建设。</w:t>
      </w:r>
    </w:p>
    <w:p>
      <w:pPr>
        <w:ind w:left="0" w:right="0" w:firstLine="560"/>
        <w:spacing w:before="450" w:after="450" w:line="312" w:lineRule="auto"/>
      </w:pPr>
      <w:r>
        <w:rPr>
          <w:rFonts w:ascii="宋体" w:hAnsi="宋体" w:eastAsia="宋体" w:cs="宋体"/>
          <w:color w:val="000"/>
          <w:sz w:val="28"/>
          <w:szCs w:val="28"/>
        </w:rPr>
        <w:t xml:space="preserve">为做好20xx年度美好乡村建设的各项工作，椿树镇针对当地实际，提出围绕“三园”即农民文化乐园，农民花园，农民果园的建设方案。一是严格执行规划，按部就班进行环境整治、绿化亮化及基础设施建设等工程；二是结合椿树村商贸业发达和蚕桑等特色产业优势明显，大力发展产业，推动经济的发展。</w:t>
      </w:r>
    </w:p>
    <w:p>
      <w:pPr>
        <w:ind w:left="0" w:right="0" w:firstLine="560"/>
        <w:spacing w:before="450" w:after="450" w:line="312" w:lineRule="auto"/>
      </w:pPr>
      <w:r>
        <w:rPr>
          <w:rFonts w:ascii="宋体" w:hAnsi="宋体" w:eastAsia="宋体" w:cs="宋体"/>
          <w:color w:val="000"/>
          <w:sz w:val="28"/>
          <w:szCs w:val="28"/>
        </w:rPr>
        <w:t xml:space="preserve">在美好乡村的建设中，美好乡村的规划结合了全镇的规划思路，节约了大量的成本。配合镇上的水利兴修，椿树村修建和扩大挖深了多口水塘。配合一事一议，椿树村继续村村通的兴建，使村庄的交通状况得到了进一步的提高方便了村民的出行，配合集镇建设，椿树村兴修广福南路，以及自来水和下水道工程的建设。</w:t>
      </w:r>
    </w:p>
    <w:p>
      <w:pPr>
        <w:ind w:left="0" w:right="0" w:firstLine="560"/>
        <w:spacing w:before="450" w:after="450" w:line="312" w:lineRule="auto"/>
      </w:pPr>
      <w:r>
        <w:rPr>
          <w:rFonts w:ascii="宋体" w:hAnsi="宋体" w:eastAsia="宋体" w:cs="宋体"/>
          <w:color w:val="000"/>
          <w:sz w:val="28"/>
          <w:szCs w:val="28"/>
        </w:rPr>
        <w:t xml:space="preserve">在党委政府的领导下和上级部门的支持下，我镇对椿树村美好乡村示范村的村容村貌和环境进行了大力的整治，对中心村的危旧房进行翻建和修缮加固。目前村庄的危旧房改造任在如火如荼的进行中。同时中心村布设了垃圾池，配备垃圾清运车，将中心村卫生纳入集镇环卫体制，实行分户收集，日日清运，另外，加大对环境保护的相关知识的宣传，提高村民的环保意识，大大改善了村庄的环境状况。</w:t>
      </w:r>
    </w:p>
    <w:p>
      <w:pPr>
        <w:ind w:left="0" w:right="0" w:firstLine="560"/>
        <w:spacing w:before="450" w:after="450" w:line="312" w:lineRule="auto"/>
      </w:pPr>
      <w:r>
        <w:rPr>
          <w:rFonts w:ascii="宋体" w:hAnsi="宋体" w:eastAsia="宋体" w:cs="宋体"/>
          <w:color w:val="000"/>
          <w:sz w:val="28"/>
          <w:szCs w:val="28"/>
        </w:rPr>
        <w:t xml:space="preserve">今年我镇美好乡村建设开局良好，各项工作有序推进，但是仍有许多不足，20xx年我们将认真谋划，狠抓落实，推进美好乡村的建设，努力将我镇的美好乡村建设成全区乃至全市的示范村。</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2024年实用的乡镇年终工作总结范本三</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宋体" w:hAnsi="宋体" w:eastAsia="宋体" w:cs="宋体"/>
          <w:color w:val="000"/>
          <w:sz w:val="28"/>
          <w:szCs w:val="28"/>
        </w:rPr>
        <w:t xml:space="preserve">（一）农业农村经济工作方面</w:t>
      </w:r>
    </w:p>
    <w:p>
      <w:pPr>
        <w:ind w:left="0" w:right="0" w:firstLine="560"/>
        <w:spacing w:before="450" w:after="450" w:line="312" w:lineRule="auto"/>
      </w:pPr>
      <w:r>
        <w:rPr>
          <w:rFonts w:ascii="宋体" w:hAnsi="宋体" w:eastAsia="宋体" w:cs="宋体"/>
          <w:color w:val="000"/>
          <w:sz w:val="28"/>
          <w:szCs w:val="28"/>
        </w:rPr>
        <w:t xml:space="preserve">全镇实现农业增加值达到30200万元，完成任务的112.27﹪；农民人均纯收入达14477元，完成目标的103.15﹪，比上年增加1889元，增幅15.01﹪。完成粮食总产18480吨，占完成全年任务的100.162﹪。</w:t>
      </w:r>
    </w:p>
    <w:p>
      <w:pPr>
        <w:ind w:left="0" w:right="0" w:firstLine="560"/>
        <w:spacing w:before="450" w:after="450" w:line="312" w:lineRule="auto"/>
      </w:pPr>
      <w:r>
        <w:rPr>
          <w:rFonts w:ascii="宋体" w:hAnsi="宋体" w:eastAsia="宋体" w:cs="宋体"/>
          <w:color w:val="000"/>
          <w:sz w:val="28"/>
          <w:szCs w:val="28"/>
        </w:rPr>
        <w:t xml:space="preserve">（二）农民增收方面</w:t>
      </w:r>
    </w:p>
    <w:p>
      <w:pPr>
        <w:ind w:left="0" w:right="0" w:firstLine="560"/>
        <w:spacing w:before="450" w:after="450" w:line="312" w:lineRule="auto"/>
      </w:pPr>
      <w:r>
        <w:rPr>
          <w:rFonts w:ascii="宋体" w:hAnsi="宋体" w:eastAsia="宋体" w:cs="宋体"/>
          <w:color w:val="000"/>
          <w:sz w:val="28"/>
          <w:szCs w:val="28"/>
        </w:rPr>
        <w:t xml:space="preserve">20xx年以来，我镇不断加强农业基础地位，认真落实各项强农惠农政策，加大农业政策、资金、科技支持力度，加快农业基础设施建设，进一步调优农业产业结构，不断壮大优势产业，大力发展特色产业，持续保持农业和农村经济良好发展势头。</w:t>
      </w:r>
    </w:p>
    <w:p>
      <w:pPr>
        <w:ind w:left="0" w:right="0" w:firstLine="560"/>
        <w:spacing w:before="450" w:after="450" w:line="312" w:lineRule="auto"/>
      </w:pPr>
      <w:r>
        <w:rPr>
          <w:rFonts w:ascii="宋体" w:hAnsi="宋体" w:eastAsia="宋体" w:cs="宋体"/>
          <w:color w:val="000"/>
          <w:sz w:val="28"/>
          <w:szCs w:val="28"/>
        </w:rPr>
        <w:t xml:space="preserve">1.加大对农村基础设施建设的投入力度，为促农增收奠定坚实基础。今年以来，我镇积极联系市各相关惠农部门，多方等基础设施。一是完成双槐村1-10社沟渠硬化2937米；二是健全各村社用水组织和用水规章制度，落实村社管水人员及抽、放水人员；三是20xx年我镇一事一议农村公益事业财政奖补项目共8个，涉及6个村，财政奖补资金109.75万元；四是完成万胜村1社900米，花园村5、6社村内道路1600米、卡房村1、4、5社村内道路1700米，连江村1、2、3、4社村内道路硬化2911米，同善村1、2、4、9、10社村内道路硬化229米，为促进农民增收奠定基础。</w:t>
      </w:r>
    </w:p>
    <w:p>
      <w:pPr>
        <w:ind w:left="0" w:right="0" w:firstLine="560"/>
        <w:spacing w:before="450" w:after="450" w:line="312" w:lineRule="auto"/>
      </w:pPr>
      <w:r>
        <w:rPr>
          <w:rFonts w:ascii="宋体" w:hAnsi="宋体" w:eastAsia="宋体" w:cs="宋体"/>
          <w:color w:val="000"/>
          <w:sz w:val="28"/>
          <w:szCs w:val="28"/>
        </w:rPr>
        <w:t xml:space="preserve">2.加强鼓励指导，推进农村富余劳动力有效转移，实现农民异地劳务增收。今年以来，我镇始终把劳务经济作为农民增收的重点来抓，加大农民培训力度。全年共组织农民工培训2751人，劳动力技能培训415人，新型农民培训218人，实用技术培训2.13万人次，农村劳动力累计转移10257人，成功组织234人参加并通过厨师技能结业考试。20xx年春季招聘会，提供780余个岗位，达成就业意向187余名。经过培训，提高了农户劳动技能水平，促进农户就业和增加农户收入。全镇劳务经济收入突破两亿元大关，达2.23亿元。</w:t>
      </w:r>
    </w:p>
    <w:p>
      <w:pPr>
        <w:ind w:left="0" w:right="0" w:firstLine="560"/>
        <w:spacing w:before="450" w:after="450" w:line="312" w:lineRule="auto"/>
      </w:pPr>
      <w:r>
        <w:rPr>
          <w:rFonts w:ascii="宋体" w:hAnsi="宋体" w:eastAsia="宋体" w:cs="宋体"/>
          <w:color w:val="000"/>
          <w:sz w:val="28"/>
          <w:szCs w:val="28"/>
        </w:rPr>
        <w:t xml:space="preserve">3.充分利用强农惠农政策，为农民增收添砖加瓦。认真落实粮食直补、农资综合直补、畜禽良种补贴、农机全购置补贴等政策，完成农业保险水稻面积9638.45余亩，小麦保险面积16198亩，镇共完成水稻、小麦农业保险25836.45亩。核实发放耕地地力保护补贴面积17226亩，完成20xx年小麦直补面积的核实上报工作。完成300人脱贫工作，实现精确扶贫。低保做到应保尽保，及时足额发放春荒粮，困难群众大病救助31余万元。衔接金融机构为种养、农机大户提供贷款服务，简化贷款手续，解决农户资金需求。确保各项强农惠农资金及时足额兑现到群众手中，让广大农民充分享受发展成果，促进农民其他性收入的增加。</w:t>
      </w:r>
    </w:p>
    <w:p>
      <w:pPr>
        <w:ind w:left="0" w:right="0" w:firstLine="560"/>
        <w:spacing w:before="450" w:after="450" w:line="312" w:lineRule="auto"/>
      </w:pPr>
      <w:r>
        <w:rPr>
          <w:rFonts w:ascii="宋体" w:hAnsi="宋体" w:eastAsia="宋体" w:cs="宋体"/>
          <w:color w:val="000"/>
          <w:sz w:val="28"/>
          <w:szCs w:val="28"/>
        </w:rPr>
        <w:t xml:space="preserve">4.发展新型农民主体，带动农民共致富。支持和鼓励专业协会、专业合作社、家庭农场等新型农民主体做大做强，进一步提高农民的组织化程度，实现产业辐射作用，促进农民增收。创新探索带地入社现代农业社会化托管服务模式，大力推进土地流转，带动我镇农业生产走上规模化、集约化、机械化的现代农业生产路子，解放了劳动力，降低生产成本。目前初步形成以企业为龙头、合作社为骨干、高素质农民为基础、社会有生力量共同参与的新型生产经营队伍。全年登记备案种粮大户24户，流转土地面积达8751.67亩。</w:t>
      </w:r>
    </w:p>
    <w:p>
      <w:pPr>
        <w:ind w:left="0" w:right="0" w:firstLine="560"/>
        <w:spacing w:before="450" w:after="450" w:line="312" w:lineRule="auto"/>
      </w:pPr>
      <w:r>
        <w:rPr>
          <w:rFonts w:ascii="宋体" w:hAnsi="宋体" w:eastAsia="宋体" w:cs="宋体"/>
          <w:color w:val="000"/>
          <w:sz w:val="28"/>
          <w:szCs w:val="28"/>
        </w:rPr>
        <w:t xml:space="preserve">5.优化结构，狠抓特色优势产业促增收。做大做强香葱基地，在新丰镇顺河村香葱协会的带动下，全镇香葱种植已基本实现了种植规模化、经营集约化。今年全镇香葱种植户20xx余户，种植面积610余亩，累计产量480万斤，受益人在600人左右；按平均每亩7000余斤，全镇预计产值960万元，农民人均增收379元。</w:t>
      </w:r>
    </w:p>
    <w:p>
      <w:pPr>
        <w:ind w:left="0" w:right="0" w:firstLine="560"/>
        <w:spacing w:before="450" w:after="450" w:line="312" w:lineRule="auto"/>
      </w:pPr>
      <w:r>
        <w:rPr>
          <w:rFonts w:ascii="宋体" w:hAnsi="宋体" w:eastAsia="宋体" w:cs="宋体"/>
          <w:color w:val="000"/>
          <w:sz w:val="28"/>
          <w:szCs w:val="28"/>
        </w:rPr>
        <w:t xml:space="preserve">6.新农村建设促增收。今年，我镇着重把握产业发展和新村建设两个核心，狠抓基础设施和公共服务两个配套，新农村建设工作取得明显成效。双槐村、卡房村、同善村新村全面铺开。新农村建设对全镇农民增产增收起到了较大的示范带动作用。</w:t>
      </w:r>
    </w:p>
    <w:p>
      <w:pPr>
        <w:ind w:left="0" w:right="0" w:firstLine="560"/>
        <w:spacing w:before="450" w:after="450" w:line="312" w:lineRule="auto"/>
      </w:pPr>
      <w:r>
        <w:rPr>
          <w:rFonts w:ascii="宋体" w:hAnsi="宋体" w:eastAsia="宋体" w:cs="宋体"/>
          <w:color w:val="000"/>
          <w:sz w:val="28"/>
          <w:szCs w:val="28"/>
        </w:rPr>
        <w:t xml:space="preserve">（三）统筹城乡发展方面</w:t>
      </w:r>
    </w:p>
    <w:p>
      <w:pPr>
        <w:ind w:left="0" w:right="0" w:firstLine="560"/>
        <w:spacing w:before="450" w:after="450" w:line="312" w:lineRule="auto"/>
      </w:pPr>
      <w:r>
        <w:rPr>
          <w:rFonts w:ascii="宋体" w:hAnsi="宋体" w:eastAsia="宋体" w:cs="宋体"/>
          <w:color w:val="000"/>
          <w:sz w:val="28"/>
          <w:szCs w:val="28"/>
        </w:rPr>
        <w:t xml:space="preserve">一是稳妥推进土地承包经营权确权登记工作。继续采取图解+实测法稳妥推进农村土地确权登记颁证工作，争取年底完成11个村的土地确权工作。鼓励基础条件较好的村发展土地股份合作社。二是进一步加大农村土地流转力度。鼓励土地承包经营权向专业大户、家庭农场、农民合作社、农业企业等新型经营主体流转，市财政安排专项资金，对镇、村规模流转主体和经营主体给予奖励和项目支持。年内新增流转土地8700亩，总数达到10700亩。规模化流转比例达到90﹪以上。三是扎实推进农村集体经济组织产权制度改革。总结推广去年产权改革的经验做法，探索建立农村产权流转交易市场，逐步将农村各类产权全部纳入有形市场公开交易。</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20xx年，我镇新农村建设目标任务为2个，我镇在同善村和卡房村结合成兰铁路建设规划了新农村自建点两个。其中同善村自建点占地35亩，计划建房63栋；卡房村自建点占地30亩，计划建房74栋。自建点在充分征求建房户意见的基础上，吸取了国土双挂项目的建设经验，同时参考了周边乡镇新农村建设点的\'优点，采取新中式的风貌，积极整合各部门资源，推进项目建设。目前两个点已完成地勘、设计、预算和招投标，整个项目计划投资1000万元，预计年内动工，20xx年5月基本竣工。项目建成后，将成为我镇新农村建设的样板，为双槐、卡房、同善建设生态农业、观光农业打下坚实的基础。</w:t>
      </w:r>
    </w:p>
    <w:p>
      <w:pPr>
        <w:ind w:left="0" w:right="0" w:firstLine="560"/>
        <w:spacing w:before="450" w:after="450" w:line="312" w:lineRule="auto"/>
      </w:pPr>
      <w:r>
        <w:rPr>
          <w:rFonts w:ascii="宋体" w:hAnsi="宋体" w:eastAsia="宋体" w:cs="宋体"/>
          <w:color w:val="000"/>
          <w:sz w:val="28"/>
          <w:szCs w:val="28"/>
        </w:rPr>
        <w:t xml:space="preserve">（五）农村扶贫和移民方面</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新丰镇共辖23个行政村，3个居委会，267个村民小组，幅员面积58平方公里，总人口62044人，其中农业人口25326人。20xx年农民人均纯收入11290元。其中人均纯收入在2736元以下的贫困户有502户，1100人，20xx年脱贫201户500人。20xx年脱贫138户300人。</w:t>
      </w:r>
    </w:p>
    <w:p>
      <w:pPr>
        <w:ind w:left="0" w:right="0" w:firstLine="560"/>
        <w:spacing w:before="450" w:after="450" w:line="312" w:lineRule="auto"/>
      </w:pPr>
      <w:r>
        <w:rPr>
          <w:rFonts w:ascii="宋体" w:hAnsi="宋体" w:eastAsia="宋体" w:cs="宋体"/>
          <w:color w:val="000"/>
          <w:sz w:val="28"/>
          <w:szCs w:val="28"/>
        </w:rPr>
        <w:t xml:space="preserve">新丰镇的移民主要是大、中型水库移民共有16人，分布在镇内的狮象村、三河村、跃龙村、顺河村、同善村、双槐村、大塘村、四合村、万胜村较为分散。20xx年4月以来，按照市移民办的要求，清理核实大、中型水库移民后期扶持人口的通知，逐一对单位移民人员进行核实，并按规定上报市移民办，新丰镇每年都要结合我镇的移民工作实际情况，召开2次以上的移民工作专题会，认真宣传移民工作方针政策，安排落实移民工作，积极开展改善移民生产生活条件，做好移民信访和维稳工作，防止和纠正损害移民合法权益的事情发生，排查化解，妥善处置移民信访涉稳事件，确保全镇移民无上访事件。</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宋体" w:hAnsi="宋体" w:eastAsia="宋体" w:cs="宋体"/>
          <w:color w:val="000"/>
          <w:sz w:val="28"/>
          <w:szCs w:val="28"/>
        </w:rPr>
        <w:t xml:space="preserve">一是推进新型农村社区建设。坚持社区重点抓改造、农业村重点抓村庄整理，因地制宜、分类推进新型农村社区建设，统筹安排基础设施、公共服务设施以及周边环境建设。坚持社区建设与产业发展相结合，推进新型农村社区与经济园区两区同建，以产业发展推动社区建设。二是构建三位一体的社会化服务体系。拓展公共服务范围，推动部门职权下放，建立干部进社区服务机制，方便基层群众办事；经营性服务拓宽领域，鼓励支持企业和服务组织将网点覆盖到农村社区，满足群众购物、就医、休闲娱乐等日常需求。互助性服务引导参与，积极培育农民专业合作社、养老互助组织、志愿者队伍等社会服务组织，实现群众自我管理、自我服务。</w:t>
      </w:r>
    </w:p>
    <w:p>
      <w:pPr>
        <w:ind w:left="0" w:right="0" w:firstLine="560"/>
        <w:spacing w:before="450" w:after="450" w:line="312" w:lineRule="auto"/>
      </w:pPr>
      <w:r>
        <w:rPr>
          <w:rFonts w:ascii="宋体" w:hAnsi="宋体" w:eastAsia="宋体" w:cs="宋体"/>
          <w:color w:val="000"/>
          <w:sz w:val="28"/>
          <w:szCs w:val="28"/>
        </w:rPr>
        <w:t xml:space="preserve">（三）、全面提升民生保障水平，提高群众生活质量</w:t>
      </w:r>
    </w:p>
    <w:p>
      <w:pPr>
        <w:ind w:left="0" w:right="0" w:firstLine="560"/>
        <w:spacing w:before="450" w:after="450" w:line="312" w:lineRule="auto"/>
      </w:pPr>
      <w:r>
        <w:rPr>
          <w:rFonts w:ascii="宋体" w:hAnsi="宋体" w:eastAsia="宋体" w:cs="宋体"/>
          <w:color w:val="000"/>
          <w:sz w:val="28"/>
          <w:szCs w:val="28"/>
        </w:rPr>
        <w:t xml:space="preserve">一是进一步保障改善民生。推进社会保障提标扩面，努力改善城乡办学、就医和养老条件，加快社会福利中心、老年人日间照料中心、农村幸福院建设。树立更加重视低收入和弱势群体的导向，以春风行动等活动为载体，关心、帮扶和救助困难群众。二是扩大农民就业创业。健全完善技能培训、就业服务、创业引导三位一体长效机制，实施农村实用人才培训计划，有针对性地开展农业生产技术、职业技能和创业能力培训；完善农村劳动力就业服务体系，健全市、镇、村三级就业服务平台，落实农民创业的扶持政策和具体措施，调动全民创业热情。三是创新农村社会管理。持续深化展党的群众路线教育活动，完善直接联系和服务群众制度，抓好两个全覆盖、社会管理服务研判等工作，以问题导向推进工作落实；改进社会治理方式，深化平安新丰建设，狠抓基层治保调解、治安巡逻队伍建设，构建社会治安防控体系。四是加强农村精神文明建设。深入开展树典型、扬正气、传递正能量活动，以道德力量凝聚人，以制度建设约束人，以先进文化引导人，以典型示范感染人，宣传群众身边的先进典型，弘扬新时代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2024年实用的乡镇年终工作总结范本四</w:t>
      </w:r>
    </w:p>
    <w:p>
      <w:pPr>
        <w:ind w:left="0" w:right="0" w:firstLine="560"/>
        <w:spacing w:before="450" w:after="450" w:line="312" w:lineRule="auto"/>
      </w:pPr>
      <w:r>
        <w:rPr>
          <w:rFonts w:ascii="宋体" w:hAnsi="宋体" w:eastAsia="宋体" w:cs="宋体"/>
          <w:color w:val="000"/>
          <w:sz w:val="28"/>
          <w:szCs w:val="28"/>
        </w:rPr>
        <w:t xml:space="preserve">今年以来，乡在区委、区政府的关心和正确指导下，贯彻落实依法治乡工作部署，坚持用法治思维和法治方式深化改革、推动发展、维护稳定。认真贯彻落实上级相关文件，着力抓好各级班子建设和执法队伍建设，注重建立完善依法治乡配套制度，加强行政执法监督检查，营造良好的执法环境，努力提升执法水平，取得了一定的成效，现将我乡20xx年依法治工作总结如下：</w:t>
      </w:r>
    </w:p>
    <w:p>
      <w:pPr>
        <w:ind w:left="0" w:right="0" w:firstLine="560"/>
        <w:spacing w:before="450" w:after="450" w:line="312" w:lineRule="auto"/>
      </w:pPr>
      <w:r>
        <w:rPr>
          <w:rFonts w:ascii="宋体" w:hAnsi="宋体" w:eastAsia="宋体" w:cs="宋体"/>
          <w:color w:val="000"/>
          <w:sz w:val="28"/>
          <w:szCs w:val="28"/>
        </w:rPr>
        <w:t xml:space="preserve">成立了依法治乡领导小组，由乡党委书记曹江任组长。成立内部监督考核组织、执法过错责任追究组织，逐级落实行政执法领导责任制，为有效落实依法治乡责任制提供可靠的组织保证。强化政府责任，制定完善全乡依法治乡责任制实施方案，分解依法治乡任务、明确依法治乡主体、落实执法责任、确定考核目标。坚持做到责任机制、监督机制和评议考核“三到位”，努力创建主体明确、权责统一、运转协调、廉洁高效的依法治乡新机制。</w:t>
      </w:r>
    </w:p>
    <w:p>
      <w:pPr>
        <w:ind w:left="0" w:right="0" w:firstLine="560"/>
        <w:spacing w:before="450" w:after="450" w:line="312" w:lineRule="auto"/>
      </w:pPr>
      <w:r>
        <w:rPr>
          <w:rFonts w:ascii="宋体" w:hAnsi="宋体" w:eastAsia="宋体" w:cs="宋体"/>
          <w:color w:val="000"/>
          <w:sz w:val="28"/>
          <w:szCs w:val="28"/>
        </w:rPr>
        <w:t xml:space="preserve">科学制定了依法治乡、依法制部门实施意见，建立健全领导干部带头学法制度，坚持党政办公会、部门办公会会前学法，在群众路线教育实践活动、“三严三实”等专题学习会中，融入法律知识学习，领导干部带头讲法、讲案例。有计划、分阶段地组织执法干部认真学习《行政处罚法》、《行政复议法》、《行政执法过错责任追究追偿办法》及《行政执法评议考核办法》等行政执法方面的法律法规和政策规定，使全体执法干部在具体操作中能够熟练运用有关法律、法规和政策，解决问题，切实增强依法行政的能力。建立完善政府依法决策制度，完善政府内部决策规则、决策程序以及行政制度和机制，切实做到科学决策、民主决策、依法决策。落实完善党务公开及建立健全党内规范性文件备案制度，确保党委公开及时，接受公众监督。深化行政审批制度改革，精简审批事项，减少审批环节，简化审批手续，提高政府效能。</w:t>
      </w:r>
    </w:p>
    <w:p>
      <w:pPr>
        <w:ind w:left="0" w:right="0" w:firstLine="560"/>
        <w:spacing w:before="450" w:after="450" w:line="312" w:lineRule="auto"/>
      </w:pPr>
      <w:r>
        <w:rPr>
          <w:rFonts w:ascii="宋体" w:hAnsi="宋体" w:eastAsia="宋体" w:cs="宋体"/>
          <w:color w:val="000"/>
          <w:sz w:val="28"/>
          <w:szCs w:val="28"/>
        </w:rPr>
        <w:t xml:space="preserve">坚持全方位多形式宣传，营造良好的教育宣传氛围。一是进一步深入宣传依法治乡的目的、意义、内容和要求，切实提高全体机关干部，特别是领导干部对落实依法治乡责任制的认识，进一步增强推进依法治乡的自觉性。二是开展依法治乡月活动。在“12.4”全国法治宣传日等各项法制宣传活动中，我乡在主要街道、路口、各村（社区）群众集中点悬挂宣传横幅，设置依法治乡宣传点，向广大群众散发宣传手册，发放各类宣传资料300多份，接受群众咨询500多人次，使依法治乡宣传工作达到了一定的细化和广度。三是组织各类互动宣传，为群众向政府献计献策、反应问题、加强监督设置平台，并在乡设立投诉电话和投诉信箱，办理群众投诉、倾听群众意见和建议，均取得了较好的宣传教育、沟通和互动效果。开展全民学法知法懂法守法活动，发动广大民众参与到依法治乡中来，成为依法治乡积极的参与者和支持者，通过互动来达到宣传和教育的结合。</w:t>
      </w:r>
    </w:p>
    <w:p>
      <w:pPr>
        <w:ind w:left="0" w:right="0" w:firstLine="560"/>
        <w:spacing w:before="450" w:after="450" w:line="312" w:lineRule="auto"/>
      </w:pPr>
      <w:r>
        <w:rPr>
          <w:rFonts w:ascii="宋体" w:hAnsi="宋体" w:eastAsia="宋体" w:cs="宋体"/>
          <w:color w:val="000"/>
          <w:sz w:val="28"/>
          <w:szCs w:val="28"/>
        </w:rPr>
        <w:t xml:space="preserve">依法治乡工作是一项庞大的社会系统工程，涉及面宽、政策性强。我乡根据“谁办理谁负责，谁审核谁负责，谁审批谁负责”的原则，进行统筹安排，各尽其责、各尽其职，广泛开展了分线治理，形成了齐抓依法治乡的局面。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采取口头答复或书面公开等有效形式，认真落实“六公开”制度。与此同时，加大安全生产依法治理力度，大力开展安全生产宣传，将安全知识送到企业、送到农户；进一步加强食品药品依法监督，确保民众的食品药品使用安全；依法推进城乡规划建设管理，实现合理规划、合法建设。大力推进法治文化建设，把法治文化阵地建设作为依法治乡的重点工程推进，进一步在在拓展阵地、优化载体、创新形式、壮大队伍等方面做大量有益的积极探索，特别是在扩大法治文化的集聚效应方面狠下功夫，取得了明显的阶段性成效。通过分线治理，各部门形成合力，相互协调配合，共同促进依法治乡的贯彻和落实。</w:t>
      </w:r>
    </w:p>
    <w:p>
      <w:pPr>
        <w:ind w:left="0" w:right="0" w:firstLine="560"/>
        <w:spacing w:before="450" w:after="450" w:line="312" w:lineRule="auto"/>
      </w:pPr>
      <w:r>
        <w:rPr>
          <w:rFonts w:ascii="宋体" w:hAnsi="宋体" w:eastAsia="宋体" w:cs="宋体"/>
          <w:color w:val="000"/>
          <w:sz w:val="28"/>
          <w:szCs w:val="28"/>
        </w:rPr>
        <w:t xml:space="preserve">根据规定，按照综合考核、广泛监督的原则，制定本乡及各站所的《考核办法》，科学确定考核目标和标准，进一步健全完善政府考核与群众评议相结合、执法考核与政绩考核相结合，内部考核与外部考核相结合的新型考核监督机制，切实加大对依法治乡的考核监督力度。同时，认真落实行政执法过错追究制度，对违反行政执法规定的执法干部，按有关规定严肃追究其责任，进一步增强执法干部工作责任心，有效杜绝滥用职权、知法犯法现象，确保国家法律、法规和各项政策的正确贯彻执行。向社会公布监督电话，畅通社会监督渠道，自觉接受群众监督，确保执法工作的公开、公正，扎实推进基层的依法治理。</w:t>
      </w:r>
    </w:p>
    <w:p>
      <w:pPr>
        <w:ind w:left="0" w:right="0" w:firstLine="560"/>
        <w:spacing w:before="450" w:after="450" w:line="312" w:lineRule="auto"/>
      </w:pPr>
      <w:r>
        <w:rPr>
          <w:rFonts w:ascii="宋体" w:hAnsi="宋体" w:eastAsia="宋体" w:cs="宋体"/>
          <w:color w:val="000"/>
          <w:sz w:val="28"/>
          <w:szCs w:val="28"/>
        </w:rPr>
        <w:t xml:space="preserve">一年来，虽然我乡的依法治乡工作取得了一定的成效，但距上级和人民群众的要求，还有一定的差距，主要表现在：一是对重点区域矛盾纠纷和突出问题的排查、解决力度还有待进一步加强；二是在切实推进依法治村（社区）工作中，还需要进一步加大宣传力度，发动村（社区）干部参与积极性，发动广大人民群众都投身到依法治乡的队伍中来。在接下来的工作中，我们将进一步开展法制宣传教育，加大依法行政在依法治乡中的重要性的宣传力度，完善各项规章制度，扎实推进依法治乡工作的顺利开展和落实。</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2024年实用的乡镇年终工作总结范本五</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xx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xx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4.22地球日、6.25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2024年实用的乡镇年终工作总结范本六</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今年以来，我镇在县委、县政府的正确领导下，牢牢把握“赶超发展、激情跨越”的总方向，全力推进经济社会转型发展，各方面工作取得了阶段性成效。现将有关xx镇发展情况及工作情况总结如下：</w:t>
      </w:r>
    </w:p>
    <w:p>
      <w:pPr>
        <w:ind w:left="0" w:right="0" w:firstLine="560"/>
        <w:spacing w:before="450" w:after="450" w:line="312" w:lineRule="auto"/>
      </w:pPr>
      <w:r>
        <w:rPr>
          <w:rFonts w:ascii="宋体" w:hAnsi="宋体" w:eastAsia="宋体" w:cs="宋体"/>
          <w:color w:val="000"/>
          <w:sz w:val="28"/>
          <w:szCs w:val="28"/>
        </w:rPr>
        <w:t xml:space="preserve">一是固定资产投资成绩喜人。实施“班子领导包项目”战略，做到项目的进度领导了解、项目的问题领导化解、优惠的政策领导讲解，确保项目落地过程畅通，从而使一批重点难点工程实现了新突破：投资超3000万元的，涉及岭东、石垟等7个村的桥梁建设工程推进顺利、永缙复线道路工程进度打破僵局，将于年内完工通车、四川中学、界坑小学的学生宿舍楼拆建工程正稳步推进。截止10月底，全镇共完成固定资产投资45885万元，县定指标完成率达131.08%，位居全县c类乡镇第二。</w:t>
      </w:r>
    </w:p>
    <w:p>
      <w:pPr>
        <w:ind w:left="0" w:right="0" w:firstLine="560"/>
        <w:spacing w:before="450" w:after="450" w:line="312" w:lineRule="auto"/>
      </w:pPr>
      <w:r>
        <w:rPr>
          <w:rFonts w:ascii="宋体" w:hAnsi="宋体" w:eastAsia="宋体" w:cs="宋体"/>
          <w:color w:val="000"/>
          <w:sz w:val="28"/>
          <w:szCs w:val="28"/>
        </w:rPr>
        <w:t xml:space="preserve">二是全力抓好招商选资工作。以农业招商为重点，全力突出生态优势招商，引导食用菌农业观光园、新耕农业循环开发园等在内的3个新型生态农业项目落地。同时，积极推动一批已落地招商项目的升级工程启动，如霞嵊铁皮石斛加工生产线、童装技改工程等。截止目前，我镇招商选资实际到位资金1.64亿，县定任务完成率149%，位居c类乡镇第一。</w:t>
      </w:r>
    </w:p>
    <w:p>
      <w:pPr>
        <w:ind w:left="0" w:right="0" w:firstLine="560"/>
        <w:spacing w:before="450" w:after="450" w:line="312" w:lineRule="auto"/>
      </w:pPr>
      <w:r>
        <w:rPr>
          <w:rFonts w:ascii="宋体" w:hAnsi="宋体" w:eastAsia="宋体" w:cs="宋体"/>
          <w:color w:val="000"/>
          <w:sz w:val="28"/>
          <w:szCs w:val="28"/>
        </w:rPr>
        <w:t xml:space="preserve">一是镇区治水方面，总投资约400万的镇垃圾中转场已开工建设；镇区污水管网建设工程已完成管网铺设并成功投入使用。麻埠村、沙埠村、xx村的污水管网已完成立项工作，目前正等待县里统一进场。镇区600吨污水处理站工程进度理想，将于本月投入试运行。双坑溪溪流治理工程已竣工并投入使用，石染溪河道整治工程已完成立项，等待施工。</w:t>
      </w:r>
    </w:p>
    <w:p>
      <w:pPr>
        <w:ind w:left="0" w:right="0" w:firstLine="560"/>
        <w:spacing w:before="450" w:after="450" w:line="312" w:lineRule="auto"/>
      </w:pPr>
      <w:r>
        <w:rPr>
          <w:rFonts w:ascii="宋体" w:hAnsi="宋体" w:eastAsia="宋体" w:cs="宋体"/>
          <w:color w:val="000"/>
          <w:sz w:val="28"/>
          <w:szCs w:val="28"/>
        </w:rPr>
        <w:t xml:space="preserve">二是农村治水方面。24各村的农村污水治理工程进度均较为理想，将于本年度内完工。水头垟、麻庄、沙埠、上董、石染，xx等村的溪流及山塘整治工程正在加紧开展前期工作。</w:t>
      </w:r>
    </w:p>
    <w:p>
      <w:pPr>
        <w:ind w:left="0" w:right="0" w:firstLine="560"/>
        <w:spacing w:before="450" w:after="450" w:line="312" w:lineRule="auto"/>
      </w:pPr>
      <w:r>
        <w:rPr>
          <w:rFonts w:ascii="宋体" w:hAnsi="宋体" w:eastAsia="宋体" w:cs="宋体"/>
          <w:color w:val="000"/>
          <w:sz w:val="28"/>
          <w:szCs w:val="28"/>
        </w:rPr>
        <w:t xml:space="preserve">三是“清三河”工作方面。各村按照“三无”要求，对河面漂浮物、河内障碍物及河岸垃圾进行了集中清理，并分批次将河内陈年建筑垃圾进行集中清运。到10月底，已清理全域范围内河道76.65公里，清运垃圾140余吨，投入资金110余万元，落实村级河道保洁人员20余名，真正达到了“河水更优化”的良好效果。</w:t>
      </w:r>
    </w:p>
    <w:p>
      <w:pPr>
        <w:ind w:left="0" w:right="0" w:firstLine="560"/>
        <w:spacing w:before="450" w:after="450" w:line="312" w:lineRule="auto"/>
      </w:pPr>
      <w:r>
        <w:rPr>
          <w:rFonts w:ascii="宋体" w:hAnsi="宋体" w:eastAsia="宋体" w:cs="宋体"/>
          <w:color w:val="000"/>
          <w:sz w:val="28"/>
          <w:szCs w:val="28"/>
        </w:rPr>
        <w:t xml:space="preserve">优美的城乡环境是我镇的主要特色，也是我镇的立镇之宝。我镇以创建无违建镇为抓手，不断推进全镇绿化、拆违和保洁工作，并谋划创建省级园林镇。一是在拆违工作方面，截至10月底，全镇共完成拆违47170.6万平方米，完成全年县下达4万平方米目标任务的117.9%，累计考核排名全县第一,并且取缔了全镇范围内的所有石材加工厂，切实的整治了小楠溪污染顽疾。二是在绿化工作方面，春季补绿植绿共计7万平方米，筹划启动永缙复线沿线绿化工程。三是在城镇卫生管理方面，不断创新制度，持续完善垃圾“户集、村收”管理机制，加快垃圾场扩容工程建设，城镇环境卫生面貌不断改善，在前几月的保洁工作排名中名列前茅。四是在无违建镇创建工作方面。我镇是两个无违建镇创建试点镇之一，我镇多次召开班子会议、全体干部会议布置该项工作，并特别聘请了多达7位临时工专门从事无违建镇档案整理工作，多次在全体干部大会上点名表彰无违建镇工作先进分子及通报落后村居。通过一年的努力，我镇目前房屋建档率高达100%，资料收集率达70%，已建档房屋测量率高达100%，在10月份的市级预验收中，我镇创建程度被列为全县第一。</w:t>
      </w:r>
    </w:p>
    <w:p>
      <w:pPr>
        <w:ind w:left="0" w:right="0" w:firstLine="560"/>
        <w:spacing w:before="450" w:after="450" w:line="312" w:lineRule="auto"/>
      </w:pPr>
      <w:r>
        <w:rPr>
          <w:rFonts w:ascii="宋体" w:hAnsi="宋体" w:eastAsia="宋体" w:cs="宋体"/>
          <w:color w:val="000"/>
          <w:sz w:val="28"/>
          <w:szCs w:val="28"/>
        </w:rPr>
        <w:t xml:space="preserve">1-10月份新报重度残疾人、农村低保户、核准上报大病医疗补助等较去年均有大幅增长，新增低保对象45户70人，全镇共累计910户1608人，建立健全以助医、助学、助困等相配套的救助制度体系，为农村生活困难的低收入群体提供了基本生活保障。二是大力开展社会维稳工作。已调解93件，调解率达100%；化解不稳定因素7件，调处民生问题5件，化解信访27件，解决信访积案10件，保持基层社会稳定。切实加强禁毒、“平安四率”宣传、反邪教宣传等工作。三是优化计划生育工作。今年以来，我镇针对往年计生工作困境，特别推出两项举措，先是对镇内村居片组进行了重新划分，将镇本部片组由三个拆分为四个，并在各片聘任了一位由中层担任的副片长；还在全镇范围内推出了计生末尾约谈制，要求我每月亲自对计生工作落后村的驻村干部进行约谈。通过这两大举措，我镇干部积极性被成功激发，镇内计生工作打了一个翻身仗，7月份的计生考核排名全县第四（乡镇类第二），9月份的计生考核更是位列全县第二（乡镇类第一）。</w:t>
      </w:r>
    </w:p>
    <w:p>
      <w:pPr>
        <w:ind w:left="0" w:right="0" w:firstLine="560"/>
        <w:spacing w:before="450" w:after="450" w:line="312" w:lineRule="auto"/>
      </w:pPr>
      <w:r>
        <w:rPr>
          <w:rFonts w:ascii="宋体" w:hAnsi="宋体" w:eastAsia="宋体" w:cs="宋体"/>
          <w:color w:val="000"/>
          <w:sz w:val="28"/>
          <w:szCs w:val="28"/>
        </w:rPr>
        <w:t xml:space="preserve">我镇坚持以党的十八大四中精神为指引，有计划、有组织、分步骤推进基层党的建设工作。</w:t>
      </w:r>
    </w:p>
    <w:p>
      <w:pPr>
        <w:ind w:left="0" w:right="0" w:firstLine="560"/>
        <w:spacing w:before="450" w:after="450" w:line="312" w:lineRule="auto"/>
      </w:pPr>
      <w:r>
        <w:rPr>
          <w:rFonts w:ascii="宋体" w:hAnsi="宋体" w:eastAsia="宋体" w:cs="宋体"/>
          <w:color w:val="000"/>
          <w:sz w:val="28"/>
          <w:szCs w:val="28"/>
        </w:rPr>
        <w:t xml:space="preserve">一是积极开展鱼水情、红色细胞等行动。镇班子成员开展联系社区、村居、企业、农户等“九联系”制度，继续开展“进村入户”大走访活动。制作并下发驻村干部便民联系名片和围裙，保证村民对驻村干部“全知晓”。</w:t>
      </w:r>
    </w:p>
    <w:p>
      <w:pPr>
        <w:ind w:left="0" w:right="0" w:firstLine="560"/>
        <w:spacing w:before="450" w:after="450" w:line="312" w:lineRule="auto"/>
      </w:pPr>
      <w:r>
        <w:rPr>
          <w:rFonts w:ascii="宋体" w:hAnsi="宋体" w:eastAsia="宋体" w:cs="宋体"/>
          <w:color w:val="000"/>
          <w:sz w:val="28"/>
          <w:szCs w:val="28"/>
        </w:rPr>
        <w:t xml:space="preserve">二是严格村级基层党组织管理。严格按照县委文件要求，对村级党组织实行“三个一”管理培训，即要求村内小微权力一事一登记、涉及村内重大事项的决定实行“五议两公开”、每月召开一次村内党员学习会，并要求各村书记村长严格执行坐班制。对各村开展定期不定期的三个一管理督查，全年督查11次，要求整改项目49个。</w:t>
      </w:r>
    </w:p>
    <w:p>
      <w:pPr>
        <w:ind w:left="0" w:right="0" w:firstLine="560"/>
        <w:spacing w:before="450" w:after="450" w:line="312" w:lineRule="auto"/>
      </w:pPr>
      <w:r>
        <w:rPr>
          <w:rFonts w:ascii="宋体" w:hAnsi="宋体" w:eastAsia="宋体" w:cs="宋体"/>
          <w:color w:val="000"/>
          <w:sz w:val="28"/>
          <w:szCs w:val="28"/>
        </w:rPr>
        <w:t xml:space="preserve">三是夯实基层组织建设基础。深化村级党组织“五星争创”活动，召开专题会议软弱涣散村党支部进行会诊，深入分析原因，按照“分类施策”的原则，逐个制定工作方案，明确工作目标，采取镇领导包干负责、派驻工作组、实行“一村一策”等办法，成功转化软弱涣散党组织4个，全镇“四星”以上党组织建成率创历史新高。</w:t>
      </w:r>
    </w:p>
    <w:p>
      <w:pPr>
        <w:ind w:left="0" w:right="0" w:firstLine="560"/>
        <w:spacing w:before="450" w:after="450" w:line="312" w:lineRule="auto"/>
      </w:pPr>
      <w:r>
        <w:rPr>
          <w:rFonts w:ascii="宋体" w:hAnsi="宋体" w:eastAsia="宋体" w:cs="宋体"/>
          <w:color w:val="000"/>
          <w:sz w:val="28"/>
          <w:szCs w:val="28"/>
        </w:rPr>
        <w:t xml:space="preserve">四是加强党员队伍管理。年初，即由镇党委集体审核了党员发展计划书，分2批次开展入党积极分子培训、考试，全年新发展的党员25名，其中女党员、高学历党员等的比例均有所提高，结构得到全面优化。同时积极开展不合格党员处置工作。对8名无法放弃宗教信仰、计划生育违法的党员已按不合格党员处理程序进行处置。五是深入做好中层干部任用工作。今年5月，我镇通过中层干部民主推荐，提拔任用中层13人，其中，中层正职2名，中层副职11人。在干部选拔任用过程中，我镇认真执行中层干部任免审核办法，做到了“启用想干事的人，重用会干事的人，培养能干事的人，调换不干事的人”。</w:t>
      </w:r>
    </w:p>
    <w:p>
      <w:pPr>
        <w:ind w:left="0" w:right="0" w:firstLine="560"/>
        <w:spacing w:before="450" w:after="450" w:line="312" w:lineRule="auto"/>
      </w:pPr>
      <w:r>
        <w:rPr>
          <w:rFonts w:ascii="宋体" w:hAnsi="宋体" w:eastAsia="宋体" w:cs="宋体"/>
          <w:color w:val="000"/>
          <w:sz w:val="28"/>
          <w:szCs w:val="28"/>
        </w:rPr>
        <w:t xml:space="preserve">五是力推“党建带多建”。以党建意识为引领，提前谋划做好年度征兵工作，征兵任务完成率全县靠前，抓好统战宣传工作，年度排名靠前。工、青、妇、人武、统战等党群工作均取得新进展。</w:t>
      </w:r>
    </w:p>
    <w:p>
      <w:pPr>
        <w:ind w:left="0" w:right="0" w:firstLine="560"/>
        <w:spacing w:before="450" w:after="450" w:line="312" w:lineRule="auto"/>
      </w:pPr>
      <w:r>
        <w:rPr>
          <w:rFonts w:ascii="宋体" w:hAnsi="宋体" w:eastAsia="宋体" w:cs="宋体"/>
          <w:color w:val="000"/>
          <w:sz w:val="28"/>
          <w:szCs w:val="28"/>
        </w:rPr>
        <w:t xml:space="preserve">（一）进一步推进有效投资。千方百计挖掘投资潜力，确保超额完成全年固定资产投资和招商选资任务。积极推动xx1#、2#地块的招商项目落地，稳妥推进xx新区“尚景苑”项目的中后期工程、xx镇农贸市场改建收尾工程及岙李生态产业园等一批重点项目。继续加大招商选资力度，谋划生态招商和原有企业技改工作，以观光农业、生态农业为目标，抓好霞嵊菌类产业园、西茂山生态农业园等的建设。</w:t>
      </w:r>
    </w:p>
    <w:p>
      <w:pPr>
        <w:ind w:left="0" w:right="0" w:firstLine="560"/>
        <w:spacing w:before="450" w:after="450" w:line="312" w:lineRule="auto"/>
      </w:pPr>
      <w:r>
        <w:rPr>
          <w:rFonts w:ascii="宋体" w:hAnsi="宋体" w:eastAsia="宋体" w:cs="宋体"/>
          <w:color w:val="000"/>
          <w:sz w:val="28"/>
          <w:szCs w:val="28"/>
        </w:rPr>
        <w:t xml:space="preserve">（二）进一步优化城乡环境。以“五水共治”为突破口，全力打好环境综合整治组合拳，努力将xx建设成为小楠溪源头的风情水乡，形成生态优势。加大“四边三化”、“三改一拆”等专项行动力度，做好农村生活污水治理等重点工作，继续实行“河长制”专项工作，坚决做好河流双清工作。加强对加强对沿河各类污染源的执法监管，严厉打击偷排污水和违法采砂行为，尽快还百姓洁净的河道环境。突出抓好重点领域拆违，以坦五线、小楠溪为重点，加大拆违控违力度，对新建违建零容忍，确保年内建成“无违建镇”。</w:t>
      </w:r>
    </w:p>
    <w:p>
      <w:pPr>
        <w:ind w:left="0" w:right="0" w:firstLine="560"/>
        <w:spacing w:before="450" w:after="450" w:line="312" w:lineRule="auto"/>
      </w:pPr>
      <w:r>
        <w:rPr>
          <w:rFonts w:ascii="宋体" w:hAnsi="宋体" w:eastAsia="宋体" w:cs="宋体"/>
          <w:color w:val="000"/>
          <w:sz w:val="28"/>
          <w:szCs w:val="28"/>
        </w:rPr>
        <w:t xml:space="preserve">（三）进一步夯实综治基础。将村作为平安建设的核心节点，推动村级综治网格员活动常态化、调解工作经常化，形成更加全面的“大调解”氛围。健全信访工作机制，积极调处各类纠纷矛盾，防控群众性矛盾发生，及时疏导和化解矛盾纠纷，切实解决涉及群众利益的实际问题。大力抓好安全生产、食品药品监管、防汛防台等工作，全力维护社会稳定，确保我镇“平安夺鼎”。</w:t>
      </w:r>
    </w:p>
    <w:p>
      <w:pPr>
        <w:ind w:left="0" w:right="0" w:firstLine="560"/>
        <w:spacing w:before="450" w:after="450" w:line="312" w:lineRule="auto"/>
      </w:pPr>
      <w:r>
        <w:rPr>
          <w:rFonts w:ascii="宋体" w:hAnsi="宋体" w:eastAsia="宋体" w:cs="宋体"/>
          <w:color w:val="000"/>
          <w:sz w:val="28"/>
          <w:szCs w:val="28"/>
        </w:rPr>
        <w:t xml:space="preserve">（四）进一步促进社会和谐。深化养老服务、残联、红十字会等工作，从严从实强化低保动态管理工作，做到应保尽保。继续推进民生重点项目建设，加速创成学前教育先进镇，继续推进界坑小学和四川中学的学生宿舍楼建设。全力开展计划生育工作。继续实施“强基创优工程”，确保计生网格化管理到位。全力推进社会事业发展，广泛开展精神文明创建和群众文体活动，营造良好文化氛围。</w:t>
      </w:r>
    </w:p>
    <w:p>
      <w:pPr>
        <w:ind w:left="0" w:right="0" w:firstLine="560"/>
        <w:spacing w:before="450" w:after="450" w:line="312" w:lineRule="auto"/>
      </w:pPr>
      <w:r>
        <w:rPr>
          <w:rFonts w:ascii="宋体" w:hAnsi="宋体" w:eastAsia="宋体" w:cs="宋体"/>
          <w:color w:val="000"/>
          <w:sz w:val="28"/>
          <w:szCs w:val="28"/>
        </w:rPr>
        <w:t xml:space="preserve">【2024年实用的乡镇年终工作总结范本】相关推荐文章: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w:t>
      </w:r>
    </w:p>
    <w:p>
      <w:pPr>
        <w:ind w:left="0" w:right="0" w:firstLine="560"/>
        <w:spacing w:before="450" w:after="450" w:line="312" w:lineRule="auto"/>
      </w:pPr>
      <w:r>
        <w:rPr>
          <w:rFonts w:ascii="宋体" w:hAnsi="宋体" w:eastAsia="宋体" w:cs="宋体"/>
          <w:color w:val="000"/>
          <w:sz w:val="28"/>
          <w:szCs w:val="28"/>
        </w:rPr>
        <w:t xml:space="preserve">2024年个人年终工作总结范本</w:t>
      </w:r>
    </w:p>
    <w:p>
      <w:pPr>
        <w:ind w:left="0" w:right="0" w:firstLine="560"/>
        <w:spacing w:before="450" w:after="450" w:line="312" w:lineRule="auto"/>
      </w:pPr>
      <w:r>
        <w:rPr>
          <w:rFonts w:ascii="宋体" w:hAnsi="宋体" w:eastAsia="宋体" w:cs="宋体"/>
          <w:color w:val="000"/>
          <w:sz w:val="28"/>
          <w:szCs w:val="28"/>
        </w:rPr>
        <w:t xml:space="preserve">2024年乡镇年度与工作总结范本</w:t>
      </w:r>
    </w:p>
    <w:p>
      <w:pPr>
        <w:ind w:left="0" w:right="0" w:firstLine="560"/>
        <w:spacing w:before="450" w:after="450" w:line="312" w:lineRule="auto"/>
      </w:pPr>
      <w:r>
        <w:rPr>
          <w:rFonts w:ascii="宋体" w:hAnsi="宋体" w:eastAsia="宋体" w:cs="宋体"/>
          <w:color w:val="000"/>
          <w:sz w:val="28"/>
          <w:szCs w:val="28"/>
        </w:rPr>
        <w:t xml:space="preserve">2024年实用的物业年终工作总结汇总</w:t>
      </w:r>
    </w:p>
    <w:p>
      <w:pPr>
        <w:ind w:left="0" w:right="0" w:firstLine="560"/>
        <w:spacing w:before="450" w:after="450" w:line="312" w:lineRule="auto"/>
      </w:pPr>
      <w:r>
        <w:rPr>
          <w:rFonts w:ascii="宋体" w:hAnsi="宋体" w:eastAsia="宋体" w:cs="宋体"/>
          <w:color w:val="000"/>
          <w:sz w:val="28"/>
          <w:szCs w:val="28"/>
        </w:rPr>
        <w:t xml:space="preserve">乡镇工作总结乡镇年终工作总结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2024-09-20T23:26:12+08:00</dcterms:created>
  <dcterms:modified xsi:type="dcterms:W3CDTF">2024-09-20T23:26:12+08:00</dcterms:modified>
</cp:coreProperties>
</file>

<file path=docProps/custom.xml><?xml version="1.0" encoding="utf-8"?>
<Properties xmlns="http://schemas.openxmlformats.org/officeDocument/2006/custom-properties" xmlns:vt="http://schemas.openxmlformats.org/officeDocument/2006/docPropsVTypes"/>
</file>