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公司年会代表部门简短发言稿</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公司年会代表部门简短发言稿公司年会代表部门简短发言稿1尊敬的各位领导、各位来宾、亲爱的同事们：大家上午好：今天我们大家在此欢聚一堂，有幸作为公司的优秀员工代表上台发言，我感到无尚光荣和自豪。在这里，我代表所有优秀员工向大家表示感谢，感谢...</w:t>
      </w:r>
    </w:p>
    <w:p>
      <w:pPr>
        <w:ind w:left="0" w:right="0" w:firstLine="560"/>
        <w:spacing w:before="450" w:after="450" w:line="312" w:lineRule="auto"/>
      </w:pPr>
      <w:r>
        <w:rPr>
          <w:rFonts w:ascii="宋体" w:hAnsi="宋体" w:eastAsia="宋体" w:cs="宋体"/>
          <w:color w:val="000"/>
          <w:sz w:val="28"/>
          <w:szCs w:val="28"/>
        </w:rPr>
        <w:t xml:space="preserve">公司年会代表部门简短发言稿</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我们对20xx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我们坚信随着集团的飞跃发展，西凤老窖品牌价值的迅猛上升，我公司也一定会得到相应的提高和进步。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我是公司xx部的xxx，今晚很高兴站在这里代表公司新同事发言。同时，也感谢领导给我这个难得的机会，让我与大家一起来交流、学习。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xx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我们一定沿着先辈们的足迹，让xx之歌在世界的角角落落唱响，让xxx人在苍穹下续写壮丽的篇章。今天，我们以xx人感到自豪；明天，我们必将是xx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公司年会代表部门简短发言稿5</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我是公司某部的某，今晚很高兴站在这里代表公司新同事发言。同时，也感谢领导给我这个难得的机会，让我与大家一起来交流、学习。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岁月荏苒，犹如白驹过隙，不知不觉我们进公司已经某个多月了。十几年学生时代已渐渐远去，我们的身份也随之发生了改变，从在校学生转变成公司职员，这一转变意味颇多，心情很是感激也很是激动。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w:t>
      </w:r>
    </w:p>
    <w:p>
      <w:pPr>
        <w:ind w:left="0" w:right="0" w:firstLine="560"/>
        <w:spacing w:before="450" w:after="450" w:line="312" w:lineRule="auto"/>
      </w:pPr>
      <w:r>
        <w:rPr>
          <w:rFonts w:ascii="宋体" w:hAnsi="宋体" w:eastAsia="宋体" w:cs="宋体"/>
          <w:color w:val="000"/>
          <w:sz w:val="28"/>
          <w:szCs w:val="28"/>
        </w:rPr>
        <w:t xml:space="preserve">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一个承上启下的重要时期，这样一个时期给我们这些年轻人提出了更大挑战，同时，也提供了很大的用武之地。作为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人为我们搭好了梯子，铺好了路，我们应当趁着这大好时机，赶快行动，在各方面得到充分的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之歌在世界的角角落落唱响，让某人在苍穹下续写壮丽的篇章。今天，我们以某人感到自豪;明天，我们必将是某人的骄傲!祝愿公司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公司年会代表部门简短发言稿7</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x年了，在这几年里，我明显感觉到了单位的发展，也感觉到了自身的成长。</w:t>
      </w:r>
    </w:p>
    <w:p>
      <w:pPr>
        <w:ind w:left="0" w:right="0" w:firstLine="560"/>
        <w:spacing w:before="450" w:after="450" w:line="312" w:lineRule="auto"/>
      </w:pPr>
      <w:r>
        <w:rPr>
          <w:rFonts w:ascii="宋体" w:hAnsi="宋体" w:eastAsia="宋体" w:cs="宋体"/>
          <w:color w:val="000"/>
          <w:sz w:val="28"/>
          <w:szCs w:val="28"/>
        </w:rPr>
        <w:t xml:space="preserve">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xx年即将过去，20xx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2024-09-20T22:48:32+08:00</dcterms:created>
  <dcterms:modified xsi:type="dcterms:W3CDTF">2024-09-20T22:48:32+08:00</dcterms:modified>
</cp:coreProperties>
</file>

<file path=docProps/custom.xml><?xml version="1.0" encoding="utf-8"?>
<Properties xmlns="http://schemas.openxmlformats.org/officeDocument/2006/custom-properties" xmlns:vt="http://schemas.openxmlformats.org/officeDocument/2006/docPropsVTypes"/>
</file>