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感恩中国人才库</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感恩中国人才库感恩中国人才库近来我常听《感恩的心》这首歌，不仅仅是因为这首歌真实感人，更因为这是中国人才库的主题曲。他们用实际行动践行了这首歌的内涵，中国人才库是一个大型服务公司，为回报社会——中国人才库驻高校记者团诞生了！这里是...</w:t>
      </w:r>
    </w:p>
    <w:p>
      <w:pPr>
        <w:ind w:left="0" w:right="0" w:firstLine="560"/>
        <w:spacing w:before="450" w:after="450" w:line="312" w:lineRule="auto"/>
      </w:pPr>
      <w:r>
        <w:rPr>
          <w:rFonts w:ascii="黑体" w:hAnsi="黑体" w:eastAsia="黑体" w:cs="黑体"/>
          <w:color w:val="000000"/>
          <w:sz w:val="36"/>
          <w:szCs w:val="36"/>
          <w:b w:val="1"/>
          <w:bCs w:val="1"/>
        </w:rPr>
        <w:t xml:space="preserve">第一篇：感恩中国人才库</w:t>
      </w:r>
    </w:p>
    <w:p>
      <w:pPr>
        <w:ind w:left="0" w:right="0" w:firstLine="560"/>
        <w:spacing w:before="450" w:after="450" w:line="312" w:lineRule="auto"/>
      </w:pPr>
      <w:r>
        <w:rPr>
          <w:rFonts w:ascii="宋体" w:hAnsi="宋体" w:eastAsia="宋体" w:cs="宋体"/>
          <w:color w:val="000"/>
          <w:sz w:val="28"/>
          <w:szCs w:val="28"/>
        </w:rPr>
        <w:t xml:space="preserve">感恩中国人才库</w:t>
      </w:r>
    </w:p>
    <w:p>
      <w:pPr>
        <w:ind w:left="0" w:right="0" w:firstLine="560"/>
        <w:spacing w:before="450" w:after="450" w:line="312" w:lineRule="auto"/>
      </w:pPr>
      <w:r>
        <w:rPr>
          <w:rFonts w:ascii="宋体" w:hAnsi="宋体" w:eastAsia="宋体" w:cs="宋体"/>
          <w:color w:val="000"/>
          <w:sz w:val="28"/>
          <w:szCs w:val="28"/>
        </w:rPr>
        <w:t xml:space="preserve">近来我常听《感恩的心》这首歌，不仅仅是因为这首歌真实感人，更因为这是中国人才库的主题曲。他们用实际行动践行了这首歌的内涵，中国人才库是一个大型服务公司，为回报社会——中国人才库驻高校记者团诞生了！</w:t>
      </w:r>
    </w:p>
    <w:p>
      <w:pPr>
        <w:ind w:left="0" w:right="0" w:firstLine="560"/>
        <w:spacing w:before="450" w:after="450" w:line="312" w:lineRule="auto"/>
      </w:pPr>
      <w:r>
        <w:rPr>
          <w:rFonts w:ascii="宋体" w:hAnsi="宋体" w:eastAsia="宋体" w:cs="宋体"/>
          <w:color w:val="000"/>
          <w:sz w:val="28"/>
          <w:szCs w:val="28"/>
        </w:rPr>
        <w:t xml:space="preserve">这里是欢乐的家园，是梦想的天空，在这里，我们任凭心中的梦想展翅翱翔，这里是学习的海洋，是知识的竞技场，在这里我们尽情展现自身的才华，也尽情感受知识的带来的魅力。虽然培训只有一个月，但在我脑海中却留下了很多刻骨铭心的记忆：一个从来不免费看培训片的公司，给我们却是免费，还有一位招生办的老师给我上的那堂《职业心态》课，他的演讲充满激情，又有故事穿插其中，令人记忆犹新————</w:t>
      </w:r>
    </w:p>
    <w:p>
      <w:pPr>
        <w:ind w:left="0" w:right="0" w:firstLine="560"/>
        <w:spacing w:before="450" w:after="450" w:line="312" w:lineRule="auto"/>
      </w:pPr>
      <w:r>
        <w:rPr>
          <w:rFonts w:ascii="宋体" w:hAnsi="宋体" w:eastAsia="宋体" w:cs="宋体"/>
          <w:color w:val="000"/>
          <w:sz w:val="28"/>
          <w:szCs w:val="28"/>
        </w:rPr>
        <w:t xml:space="preserve">没有走不过的山峰，没有压不倒的挫折。因为有中国人才网的帮助，因为，我是一家人。友谊，在这里诞生，团结在这里体现，感恩，在这里传延。无论怎样，只要努力过，就会听到一声声的喝彩。总有一声呐喊回响珍惜在耳边：“加油！加油！”相信自己，你是最棒的!也许我们并非最好，到持之以恒的努力使我们记者团永远的宗旨，总有一份信念持久不变，我们相信，记者团在中国人才库的带领下必将成为最终的赢家。</w:t>
      </w:r>
    </w:p>
    <w:p>
      <w:pPr>
        <w:ind w:left="0" w:right="0" w:firstLine="560"/>
        <w:spacing w:before="450" w:after="450" w:line="312" w:lineRule="auto"/>
      </w:pPr>
      <w:r>
        <w:rPr>
          <w:rFonts w:ascii="宋体" w:hAnsi="宋体" w:eastAsia="宋体" w:cs="宋体"/>
          <w:color w:val="000"/>
          <w:sz w:val="28"/>
          <w:szCs w:val="28"/>
        </w:rPr>
        <w:t xml:space="preserve">今天，我们记者团在中国人才库的哺育下，羽翼渐丰，准备展翅高飞，去实现我们共同的理想，去创造一个属于我们的BEST！我们相信，记者团一定会成为学校里璀璨夺目的明珠！让我们感恩培育我们的中国人才库，祝愿他的明天会更加辉煌！</w:t>
      </w:r>
    </w:p>
    <w:p>
      <w:pPr>
        <w:ind w:left="0" w:right="0" w:firstLine="560"/>
        <w:spacing w:before="450" w:after="450" w:line="312" w:lineRule="auto"/>
      </w:pPr>
      <w:r>
        <w:rPr>
          <w:rFonts w:ascii="宋体" w:hAnsi="宋体" w:eastAsia="宋体" w:cs="宋体"/>
          <w:color w:val="000"/>
          <w:sz w:val="28"/>
          <w:szCs w:val="28"/>
        </w:rPr>
        <w:t xml:space="preserve">中国人车库驻石家庄理工职业学院记者团校园记者：焦建首2024年6月3日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第四篇：金融系统 人才库演讲</w:t>
      </w:r>
    </w:p>
    <w:p>
      <w:pPr>
        <w:ind w:left="0" w:right="0" w:firstLine="560"/>
        <w:spacing w:before="450" w:after="450" w:line="312" w:lineRule="auto"/>
      </w:pPr>
      <w:r>
        <w:rPr>
          <w:rFonts w:ascii="宋体" w:hAnsi="宋体" w:eastAsia="宋体" w:cs="宋体"/>
          <w:color w:val="000"/>
          <w:sz w:val="28"/>
          <w:szCs w:val="28"/>
        </w:rPr>
        <w:t xml:space="preserve">演 讲 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非常感谢联社给我这次参加竞聘的机会。</w:t>
      </w:r>
    </w:p>
    <w:p>
      <w:pPr>
        <w:ind w:left="0" w:right="0" w:firstLine="560"/>
        <w:spacing w:before="450" w:after="450" w:line="312" w:lineRule="auto"/>
      </w:pPr>
      <w:r>
        <w:rPr>
          <w:rFonts w:ascii="宋体" w:hAnsi="宋体" w:eastAsia="宋体" w:cs="宋体"/>
          <w:color w:val="000"/>
          <w:sz w:val="28"/>
          <w:szCs w:val="28"/>
        </w:rPr>
        <w:t xml:space="preserve">我叫，现年岁，中共党员，学历，现工作。参加这次竞聘，我认为自身有如下三个方面的优势：</w:t>
      </w:r>
    </w:p>
    <w:p>
      <w:pPr>
        <w:ind w:left="0" w:right="0" w:firstLine="560"/>
        <w:spacing w:before="450" w:after="450" w:line="312" w:lineRule="auto"/>
      </w:pPr>
      <w:r>
        <w:rPr>
          <w:rFonts w:ascii="宋体" w:hAnsi="宋体" w:eastAsia="宋体" w:cs="宋体"/>
          <w:color w:val="000"/>
          <w:sz w:val="28"/>
          <w:szCs w:val="28"/>
        </w:rPr>
        <w:t xml:space="preserve">一、能够较好地完成办事处和区联社交付的工作任务</w:t>
      </w:r>
    </w:p>
    <w:p>
      <w:pPr>
        <w:ind w:left="0" w:right="0" w:firstLine="560"/>
        <w:spacing w:before="450" w:after="450" w:line="312" w:lineRule="auto"/>
      </w:pPr>
      <w:r>
        <w:rPr>
          <w:rFonts w:ascii="宋体" w:hAnsi="宋体" w:eastAsia="宋体" w:cs="宋体"/>
          <w:color w:val="000"/>
          <w:sz w:val="28"/>
          <w:szCs w:val="28"/>
        </w:rPr>
        <w:t xml:space="preserve">年以来，我先后分管？联社部、部、部、部。结合分管工作，我多次深入基层调研，具体问题具体分析，分管部室多次被评为市级先进部室。2024年，？联社蝉联第1名，荣获第1名，完成全省农信系统，2024年办事处分配？联社方面五个大项目均按期完成，我本人也被评为级先进工作者。</w:t>
      </w:r>
    </w:p>
    <w:p>
      <w:pPr>
        <w:ind w:left="0" w:right="0" w:firstLine="560"/>
        <w:spacing w:before="450" w:after="450" w:line="312" w:lineRule="auto"/>
      </w:pPr>
      <w:r>
        <w:rPr>
          <w:rFonts w:ascii="宋体" w:hAnsi="宋体" w:eastAsia="宋体" w:cs="宋体"/>
          <w:color w:val="000"/>
          <w:sz w:val="28"/>
          <w:szCs w:val="28"/>
        </w:rPr>
        <w:t xml:space="preserve">二、具备担任县级联社高管正职的基本素养</w:t>
      </w:r>
    </w:p>
    <w:p>
      <w:pPr>
        <w:ind w:left="0" w:right="0" w:firstLine="560"/>
        <w:spacing w:before="450" w:after="450" w:line="312" w:lineRule="auto"/>
      </w:pPr>
      <w:r>
        <w:rPr>
          <w:rFonts w:ascii="宋体" w:hAnsi="宋体" w:eastAsia="宋体" w:cs="宋体"/>
          <w:color w:val="000"/>
          <w:sz w:val="28"/>
          <w:szCs w:val="28"/>
        </w:rPr>
        <w:t xml:space="preserve">一是具有较强的大局意识。无论做任何事，都能从有利于信合事业发展、有利于班子成员团结、有利于树立社会形象的角度去考虑问题、分析问题、解决问题。二是具备较强的沟通协调能力。特别是在联社与各部室、各基层社之间，外部各职能部门之间的沟通协调上，都能找准突破口和切入点，并较好地形成了事业发展的合力。三是工作中注重理论知识与工作实践相结合，注重理论学习和能力培养，为下一步做好各项工作打下了较好基础。</w:t>
      </w:r>
    </w:p>
    <w:p>
      <w:pPr>
        <w:ind w:left="0" w:right="0" w:firstLine="560"/>
        <w:spacing w:before="450" w:after="450" w:line="312" w:lineRule="auto"/>
      </w:pPr>
      <w:r>
        <w:rPr>
          <w:rFonts w:ascii="宋体" w:hAnsi="宋体" w:eastAsia="宋体" w:cs="宋体"/>
          <w:color w:val="000"/>
          <w:sz w:val="28"/>
          <w:szCs w:val="28"/>
        </w:rPr>
        <w:t xml:space="preserve">三、注重培养青年员工，为农信事业积聚后备力量</w:t>
      </w:r>
    </w:p>
    <w:p>
      <w:pPr>
        <w:ind w:left="0" w:right="0" w:firstLine="560"/>
        <w:spacing w:before="450" w:after="450" w:line="312" w:lineRule="auto"/>
      </w:pPr>
      <w:r>
        <w:rPr>
          <w:rFonts w:ascii="宋体" w:hAnsi="宋体" w:eastAsia="宋体" w:cs="宋体"/>
          <w:color w:val="000"/>
          <w:sz w:val="28"/>
          <w:szCs w:val="28"/>
        </w:rPr>
        <w:t xml:space="preserve">我借助这个平台，多次组织全区比赛、比赛、比赛和等文体活动，既丰富了广大员工的精神文化生活，同时为农信事业的又好又快发展培养更多的优秀青年人才。</w:t>
      </w:r>
    </w:p>
    <w:p>
      <w:pPr>
        <w:ind w:left="0" w:right="0" w:firstLine="560"/>
        <w:spacing w:before="450" w:after="450" w:line="312" w:lineRule="auto"/>
      </w:pPr>
      <w:r>
        <w:rPr>
          <w:rFonts w:ascii="宋体" w:hAnsi="宋体" w:eastAsia="宋体" w:cs="宋体"/>
          <w:color w:val="000"/>
          <w:sz w:val="28"/>
          <w:szCs w:val="28"/>
        </w:rPr>
        <w:t xml:space="preserve">各位领导、各位评委，过去的工作和成绩只能作为我提高的基础，本次竞聘对我又是一次新的激励和考验。无论结果如何，我将以这次竞聘为新的起点，继续发挥扎实勤奋的工作作风，创新思维，真抓实干，为全市农信社创建一流金融机构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第五篇：双优人才库推荐办法</w:t>
      </w:r>
    </w:p>
    <w:p>
      <w:pPr>
        <w:ind w:left="0" w:right="0" w:firstLine="560"/>
        <w:spacing w:before="450" w:after="450" w:line="312" w:lineRule="auto"/>
      </w:pPr>
      <w:r>
        <w:rPr>
          <w:rFonts w:ascii="宋体" w:hAnsi="宋体" w:eastAsia="宋体" w:cs="宋体"/>
          <w:color w:val="000"/>
          <w:sz w:val="28"/>
          <w:szCs w:val="28"/>
        </w:rPr>
        <w:t xml:space="preserve">汤阴县双优人才库----中学优秀教师推荐办法</w:t>
      </w:r>
    </w:p>
    <w:p>
      <w:pPr>
        <w:ind w:left="0" w:right="0" w:firstLine="560"/>
        <w:spacing w:before="450" w:after="450" w:line="312" w:lineRule="auto"/>
      </w:pPr>
      <w:r>
        <w:rPr>
          <w:rFonts w:ascii="宋体" w:hAnsi="宋体" w:eastAsia="宋体" w:cs="宋体"/>
          <w:color w:val="000"/>
          <w:sz w:val="28"/>
          <w:szCs w:val="28"/>
        </w:rPr>
        <w:t xml:space="preserve">一、条件及办法：</w:t>
      </w:r>
    </w:p>
    <w:p>
      <w:pPr>
        <w:ind w:left="0" w:right="0" w:firstLine="560"/>
        <w:spacing w:before="450" w:after="450" w:line="312" w:lineRule="auto"/>
      </w:pPr>
      <w:r>
        <w:rPr>
          <w:rFonts w:ascii="宋体" w:hAnsi="宋体" w:eastAsia="宋体" w:cs="宋体"/>
          <w:color w:val="000"/>
          <w:sz w:val="28"/>
          <w:szCs w:val="28"/>
        </w:rPr>
        <w:t xml:space="preserve">1、必须是在编在职的现任课的教师。</w:t>
      </w:r>
    </w:p>
    <w:p>
      <w:pPr>
        <w:ind w:left="0" w:right="0" w:firstLine="560"/>
        <w:spacing w:before="450" w:after="450" w:line="312" w:lineRule="auto"/>
      </w:pPr>
      <w:r>
        <w:rPr>
          <w:rFonts w:ascii="宋体" w:hAnsi="宋体" w:eastAsia="宋体" w:cs="宋体"/>
          <w:color w:val="000"/>
          <w:sz w:val="28"/>
          <w:szCs w:val="28"/>
        </w:rPr>
        <w:t xml:space="preserve">2、按照下列办法积分从高分到低分录取，如果积分出现并列情况，由学校领导9人民主评议决定。</w:t>
      </w:r>
    </w:p>
    <w:p>
      <w:pPr>
        <w:ind w:left="0" w:right="0" w:firstLine="560"/>
        <w:spacing w:before="450" w:after="450" w:line="312" w:lineRule="auto"/>
      </w:pPr>
      <w:r>
        <w:rPr>
          <w:rFonts w:ascii="宋体" w:hAnsi="宋体" w:eastAsia="宋体" w:cs="宋体"/>
          <w:color w:val="000"/>
          <w:sz w:val="28"/>
          <w:szCs w:val="28"/>
        </w:rPr>
        <w:t xml:space="preserve">3、自愿申报，层层推荐。</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近三年以来（2024.1到现在）经过层层推荐，逐级取得下列证件的，按照下列办法积分：（同种证件只记最高分，不重复积分）。</w:t>
      </w:r>
    </w:p>
    <w:p>
      <w:pPr>
        <w:ind w:left="0" w:right="0" w:firstLine="560"/>
        <w:spacing w:before="450" w:after="450" w:line="312" w:lineRule="auto"/>
      </w:pPr>
      <w:r>
        <w:rPr>
          <w:rFonts w:ascii="宋体" w:hAnsi="宋体" w:eastAsia="宋体" w:cs="宋体"/>
          <w:color w:val="000"/>
          <w:sz w:val="28"/>
          <w:szCs w:val="28"/>
        </w:rPr>
        <w:t xml:space="preserve">a、综合工作------教师节优秀教师积分：</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b、授课能力------优质课积分（逐级讲课取得）</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c、班级管理能力-------优秀班主任积分</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d、工作态度-----文明教师积分</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e、科研能力-----课题研究积分</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f、教学成绩：以校2024年春秋两次期末考试成绩为依据。凡是教学成绩有学科后一二名的教师不具备评选资格。其他按照下列办法积分：第一名15分，第二名14分，第三名13分……..依此类推。</w:t>
      </w:r>
    </w:p>
    <w:p>
      <w:pPr>
        <w:ind w:left="0" w:right="0" w:firstLine="560"/>
        <w:spacing w:before="450" w:after="450" w:line="312" w:lineRule="auto"/>
      </w:pPr>
      <w:r>
        <w:rPr>
          <w:rFonts w:ascii="宋体" w:hAnsi="宋体" w:eastAsia="宋体" w:cs="宋体"/>
          <w:color w:val="000"/>
          <w:sz w:val="28"/>
          <w:szCs w:val="28"/>
        </w:rPr>
        <w:t xml:space="preserve">多学科的和两次考试成绩只计最高分。</w:t>
      </w:r>
    </w:p>
    <w:p>
      <w:pPr>
        <w:ind w:left="0" w:right="0" w:firstLine="560"/>
        <w:spacing w:before="450" w:after="450" w:line="312" w:lineRule="auto"/>
      </w:pPr>
      <w:r>
        <w:rPr>
          <w:rFonts w:ascii="宋体" w:hAnsi="宋体" w:eastAsia="宋体" w:cs="宋体"/>
          <w:color w:val="000"/>
          <w:sz w:val="28"/>
          <w:szCs w:val="28"/>
        </w:rPr>
        <w:t xml:space="preserve">g、镇名师5分。</w:t>
      </w:r>
    </w:p>
    <w:p>
      <w:pPr>
        <w:ind w:left="0" w:right="0" w:firstLine="560"/>
        <w:spacing w:before="450" w:after="450" w:line="312" w:lineRule="auto"/>
      </w:pPr>
      <w:r>
        <w:rPr>
          <w:rFonts w:ascii="宋体" w:hAnsi="宋体" w:eastAsia="宋体" w:cs="宋体"/>
          <w:color w:val="000"/>
          <w:sz w:val="28"/>
          <w:szCs w:val="28"/>
        </w:rPr>
        <w:t xml:space="preserve">三、3月3日晚上提交申报时所需要的积分证件和个人申请。</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2024-10-06T07:23:05+08:00</dcterms:created>
  <dcterms:modified xsi:type="dcterms:W3CDTF">2024-10-06T07:23:05+08:00</dcterms:modified>
</cp:coreProperties>
</file>

<file path=docProps/custom.xml><?xml version="1.0" encoding="utf-8"?>
<Properties xmlns="http://schemas.openxmlformats.org/officeDocument/2006/custom-properties" xmlns:vt="http://schemas.openxmlformats.org/officeDocument/2006/docPropsVTypes"/>
</file>