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新农村人才队伍建设问题与对策研究</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第一篇：新农村人才队伍建设问题与对策研究新农村人才队伍建设问题与对策研究发布时间：2024-8-8信息来源：《社会科学论坛》 作者:吕 冰[内容摘要] 建设社会主义新农村“三农”问题是关键,而“三农”问题的最终解决取决于农民素质。因此,实...</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第二篇：企业人才队伍建设问题与对策</w:t>
      </w:r>
    </w:p>
    <w:p>
      <w:pPr>
        <w:ind w:left="0" w:right="0" w:firstLine="560"/>
        <w:spacing w:before="450" w:after="450" w:line="312" w:lineRule="auto"/>
      </w:pPr>
      <w:r>
        <w:rPr>
          <w:rFonts w:ascii="宋体" w:hAnsi="宋体" w:eastAsia="宋体" w:cs="宋体"/>
          <w:color w:val="000"/>
          <w:sz w:val="28"/>
          <w:szCs w:val="28"/>
        </w:rPr>
        <w:t xml:space="preserve">企业人才队伍建设问题与对策</w:t>
      </w:r>
    </w:p>
    <w:p>
      <w:pPr>
        <w:ind w:left="0" w:right="0" w:firstLine="560"/>
        <w:spacing w:before="450" w:after="450" w:line="312" w:lineRule="auto"/>
      </w:pPr>
      <w:r>
        <w:rPr>
          <w:rFonts w:ascii="宋体" w:hAnsi="宋体" w:eastAsia="宋体" w:cs="宋体"/>
          <w:color w:val="000"/>
          <w:sz w:val="28"/>
          <w:szCs w:val="28"/>
        </w:rPr>
        <w:t xml:space="preserve">摘要：随着国际竞争的进一步加剧，企业中高层次人才以及人才队伍的建设成为每一个企业以及相关研究者研究的重点。笔者根据多年经验和有关资料的研究，对企业人才队伍建设中产生的问题进行分析并提出对策。</w:t>
      </w:r>
    </w:p>
    <w:p>
      <w:pPr>
        <w:ind w:left="0" w:right="0" w:firstLine="560"/>
        <w:spacing w:before="450" w:after="450" w:line="312" w:lineRule="auto"/>
      </w:pPr>
      <w:r>
        <w:rPr>
          <w:rFonts w:ascii="宋体" w:hAnsi="宋体" w:eastAsia="宋体" w:cs="宋体"/>
          <w:color w:val="000"/>
          <w:sz w:val="28"/>
          <w:szCs w:val="28"/>
        </w:rPr>
        <w:t xml:space="preserve">关键词：企业 人才队伍建设 问题 对策</w:t>
      </w:r>
    </w:p>
    <w:p>
      <w:pPr>
        <w:ind w:left="0" w:right="0" w:firstLine="560"/>
        <w:spacing w:before="450" w:after="450" w:line="312" w:lineRule="auto"/>
      </w:pPr>
      <w:r>
        <w:rPr>
          <w:rFonts w:ascii="宋体" w:hAnsi="宋体" w:eastAsia="宋体" w:cs="宋体"/>
          <w:color w:val="000"/>
          <w:sz w:val="28"/>
          <w:szCs w:val="28"/>
        </w:rPr>
        <w:t xml:space="preserve">一、我国企业人才建设的现状</w:t>
      </w:r>
    </w:p>
    <w:p>
      <w:pPr>
        <w:ind w:left="0" w:right="0" w:firstLine="560"/>
        <w:spacing w:before="450" w:after="450" w:line="312" w:lineRule="auto"/>
      </w:pPr>
      <w:r>
        <w:rPr>
          <w:rFonts w:ascii="宋体" w:hAnsi="宋体" w:eastAsia="宋体" w:cs="宋体"/>
          <w:color w:val="000"/>
          <w:sz w:val="28"/>
          <w:szCs w:val="28"/>
        </w:rPr>
        <w:t xml:space="preserve">当今的国际环境日益复杂，企业面对的市场方面的竞争也更加严峻。作为企业的关键核心，企业人才成为企业面对挑战的重要砝码。这些挑战是企业的重要转折，依靠人才的力量可以实现企业迅速的腾飞，但是，同样的，人才建设不够完善，也可能会让企业受到致命的冲击，影响企业在世界的竞争地位。企业人才笼统来说，包括企业的所有员工，因为每一位员工都是企业生存发展的基石，相对来说，高层管理者扮演着更加重要的角色。这些人才的培养以及建设是我国当前的迫切任务，从科教兴国战略与人才强国战略的提出，我们可以发现，国家已经十分重视人才队伍的建设，是实现国家经济腾飞的保障。尤其是近几年，由于经济的发展以及社会的进一步需要，在市场经济的环境下，我党不断适应新时期的发展需求，制定切实可行的发展路线，积极推进企业人事制度的改革，通过这样的方式在人才建设方面取得了很大的成就。国际环境的压力迫使我国更加重视企业高层人才建设问题，党和国家也相继推出了一些政策条例来促进企业对人才的建设。优秀的人才是我国任何企业的所需，也是我国应对经济挑战与其他国际大公司的竞争力量。但是，就目前的现状来说，我国企业在探索人才队伍建设方面还有很多地方需要继续优化，管理体系也需要进一步改革，我国的企业人才建设进度还远不及发达国家的发展水平，在激烈的国际竞争中仍处于相对弱势的地位，不能适应企业未来发展的需求。</w:t>
      </w:r>
    </w:p>
    <w:p>
      <w:pPr>
        <w:ind w:left="0" w:right="0" w:firstLine="560"/>
        <w:spacing w:before="450" w:after="450" w:line="312" w:lineRule="auto"/>
      </w:pPr>
      <w:r>
        <w:rPr>
          <w:rFonts w:ascii="宋体" w:hAnsi="宋体" w:eastAsia="宋体" w:cs="宋体"/>
          <w:color w:val="000"/>
          <w:sz w:val="28"/>
          <w:szCs w:val="28"/>
        </w:rPr>
        <w:t xml:space="preserve">二、阻碍企业人才队伍建设发展的原因</w:t>
      </w:r>
    </w:p>
    <w:p>
      <w:pPr>
        <w:ind w:left="0" w:right="0" w:firstLine="560"/>
        <w:spacing w:before="450" w:after="450" w:line="312" w:lineRule="auto"/>
      </w:pPr>
      <w:r>
        <w:rPr>
          <w:rFonts w:ascii="宋体" w:hAnsi="宋体" w:eastAsia="宋体" w:cs="宋体"/>
          <w:color w:val="000"/>
          <w:sz w:val="28"/>
          <w:szCs w:val="28"/>
        </w:rPr>
        <w:t xml:space="preserve">1.人才培养的相关体系不健全。虽然各个企业都将人才培养战略放到首位，但是培养人才的体系仍然不够完善，职能交叉、管理方式等方面的弊端依旧存在。很多企业没有明确人才培养的主体，即任何员工都会被纳入培养的范围，这样导致的后果就是形式化严重，没有找准企业重心，结果就是人才不仅没有得到挖掘，还浪费了人力物力财力。</w:t>
      </w:r>
    </w:p>
    <w:p>
      <w:pPr>
        <w:ind w:left="0" w:right="0" w:firstLine="560"/>
        <w:spacing w:before="450" w:after="450" w:line="312" w:lineRule="auto"/>
      </w:pPr>
      <w:r>
        <w:rPr>
          <w:rFonts w:ascii="宋体" w:hAnsi="宋体" w:eastAsia="宋体" w:cs="宋体"/>
          <w:color w:val="000"/>
          <w:sz w:val="28"/>
          <w:szCs w:val="28"/>
        </w:rPr>
        <w:t xml:space="preserve">2.高校的人才培养方式不能满足企业需要。企业对于人才的吸收主要来源于各个高等院校，高等院校是人才流出的关键，是培养合格人才的源头。由于我国的社会转型等等的原因，社会的飞速发展使得传统的教学模式不能够满足当今社会的发展需要，当今的高等教育往往过分强调专业知识的教学，单一化的培养专业人才。但是，现如今的社会需要全面发展的综合型人才，所以面对新的形势，改革高校人才培养模式也是需要解决的。</w:t>
      </w:r>
    </w:p>
    <w:p>
      <w:pPr>
        <w:ind w:left="0" w:right="0" w:firstLine="560"/>
        <w:spacing w:before="450" w:after="450" w:line="312" w:lineRule="auto"/>
      </w:pPr>
      <w:r>
        <w:rPr>
          <w:rFonts w:ascii="宋体" w:hAnsi="宋体" w:eastAsia="宋体" w:cs="宋体"/>
          <w:color w:val="000"/>
          <w:sz w:val="28"/>
          <w:szCs w:val="28"/>
        </w:rPr>
        <w:t xml:space="preserve">3.关于人才的培训机制比较落后。人才培养需要培训机制的引导，但是现如今的形势是，培训机制落后，没有长远的培训规划，缺乏相应的培训目标，走入流于应付的怪圈。在培训内容方面，其内容与企业发展结合不紧密，使得培训知识不能得以应用，效果得不到保证。</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落实完善的民主监督机制。人才队伍的要求严谨，各个级别的员工都应该为营造一个和谐的工作环境尽一份力。企业内部要杜绝腐败的发生，利用各个方面的员工对管理者或者其他人员的熟悉，使其对相应员工或者管理者进行评价，一旦大多数的评价出现廉洁方面或者其他方面的问题，就要立即解决。构建和谐的工作环境，有利于企业人才的进一步培养，摆正思想观念，杜绝违法乱纪现象的发生。</w:t>
      </w:r>
    </w:p>
    <w:p>
      <w:pPr>
        <w:ind w:left="0" w:right="0" w:firstLine="560"/>
        <w:spacing w:before="450" w:after="450" w:line="312" w:lineRule="auto"/>
      </w:pPr>
      <w:r>
        <w:rPr>
          <w:rFonts w:ascii="宋体" w:hAnsi="宋体" w:eastAsia="宋体" w:cs="宋体"/>
          <w:color w:val="000"/>
          <w:sz w:val="28"/>
          <w:szCs w:val="28"/>
        </w:rPr>
        <w:t xml:space="preserve">2.加大力度参与海外人才竞争。由于人才在企业中的重要作用，各个企业之间也加大力度对各行各业的人才进行着争夺。可以说，人才竞争的胜利就是企业胜利的一大步。现如今大部分企业主要吸取人才的目标还是国内，海外市场需要进一步挖掘。企业要认识到海外人才的重要性，其可能有着更加先进的知识管理经验。所以，企业要加大力度参与海外人才的争夺战中，使其为我所用，这样才能为企业的进一步发展添加新的动力。</w:t>
      </w:r>
    </w:p>
    <w:p>
      <w:pPr>
        <w:ind w:left="0" w:right="0" w:firstLine="560"/>
        <w:spacing w:before="450" w:after="450" w:line="312" w:lineRule="auto"/>
      </w:pPr>
      <w:r>
        <w:rPr>
          <w:rFonts w:ascii="宋体" w:hAnsi="宋体" w:eastAsia="宋体" w:cs="宋体"/>
          <w:color w:val="000"/>
          <w:sz w:val="28"/>
          <w:szCs w:val="28"/>
        </w:rPr>
        <w:t xml:space="preserve">3.建立先进的企业文化。企业文化作为企业的精髓所在，只有好的企业文化与人才有机结合，才能使人才最大程度地转化为企业发展的动力。企业的人才是企业中最为活跃的一部分，摆脱旧思想，用勇于探索、敢于创新的精神鼓舞每一位员工，用先进的企业文化管理企业人才，才能提高企业产能，树立良好外在形象。</w:t>
      </w:r>
    </w:p>
    <w:p>
      <w:pPr>
        <w:ind w:left="0" w:right="0" w:firstLine="560"/>
        <w:spacing w:before="450" w:after="450" w:line="312" w:lineRule="auto"/>
      </w:pPr>
      <w:r>
        <w:rPr>
          <w:rFonts w:ascii="宋体" w:hAnsi="宋体" w:eastAsia="宋体" w:cs="宋体"/>
          <w:color w:val="000"/>
          <w:sz w:val="28"/>
          <w:szCs w:val="28"/>
        </w:rPr>
        <w:t xml:space="preserve">总之，人才是企业发展的动力，是企业发展和提高核心竞争力的动力源泉，高层次人才问题是关系党和国家建设的关键性问题。企业高层次人才是一个企业的命脉，他们掌握着企业的核心技术，是企业得以延续的根本。进行合理的企业人才建设不仅仅对企业，也对国家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[1]中共中央、国务院关于进一步加强人才工作的决定[M].人民出版社，2024</w:t>
      </w:r>
    </w:p>
    <w:p>
      <w:pPr>
        <w:ind w:left="0" w:right="0" w:firstLine="560"/>
        <w:spacing w:before="450" w:after="450" w:line="312" w:lineRule="auto"/>
      </w:pPr>
      <w:r>
        <w:rPr>
          <w:rFonts w:ascii="宋体" w:hAnsi="宋体" w:eastAsia="宋体" w:cs="宋体"/>
          <w:color w:val="000"/>
          <w:sz w:val="28"/>
          <w:szCs w:val="28"/>
        </w:rPr>
        <w:t xml:space="preserve">[2]戚鲁主编.人力资源能本管理与能力建设[M].人民出版社，2024</w:t>
      </w:r>
    </w:p>
    <w:p>
      <w:pPr>
        <w:ind w:left="0" w:right="0" w:firstLine="560"/>
        <w:spacing w:before="450" w:after="450" w:line="312" w:lineRule="auto"/>
      </w:pPr>
      <w:r>
        <w:rPr>
          <w:rFonts w:ascii="宋体" w:hAnsi="宋体" w:eastAsia="宋体" w:cs="宋体"/>
          <w:color w:val="000"/>
          <w:sz w:val="28"/>
          <w:szCs w:val="28"/>
        </w:rPr>
        <w:t xml:space="preserve">[3]孙启军等编著.企业人才竞争战略[M].石油工业出版社，2024</w:t>
      </w:r>
    </w:p>
    <w:p>
      <w:pPr>
        <w:ind w:left="0" w:right="0" w:firstLine="560"/>
        <w:spacing w:before="450" w:after="450" w:line="312" w:lineRule="auto"/>
      </w:pPr>
      <w:r>
        <w:rPr>
          <w:rFonts w:ascii="宋体" w:hAnsi="宋体" w:eastAsia="宋体" w:cs="宋体"/>
          <w:color w:val="000"/>
          <w:sz w:val="28"/>
          <w:szCs w:val="28"/>
        </w:rPr>
        <w:t xml:space="preserve">[4]李金松，张来民主编.中国人才队伍建设百题[M].中国发展出版社，2024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2024-09-20T12:29:53+08:00</dcterms:created>
  <dcterms:modified xsi:type="dcterms:W3CDTF">2024-09-20T12:29:53+08:00</dcterms:modified>
</cp:coreProperties>
</file>

<file path=docProps/custom.xml><?xml version="1.0" encoding="utf-8"?>
<Properties xmlns="http://schemas.openxmlformats.org/officeDocument/2006/custom-properties" xmlns:vt="http://schemas.openxmlformats.org/officeDocument/2006/docPropsVTypes"/>
</file>