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2024年技术部门年度工作计划五篇(五篇)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技术部门年度工作计划五篇篇一一、强化技术管理1、做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技术部门年度工作计划五篇篇一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技术部门年度工作计划五篇篇二</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技术部门年度工作计划五篇篇三</w:t>
      </w:r>
    </w:p>
    <w:p>
      <w:pPr>
        <w:ind w:left="0" w:right="0" w:firstLine="560"/>
        <w:spacing w:before="450" w:after="450" w:line="312" w:lineRule="auto"/>
      </w:pPr>
      <w:r>
        <w:rPr>
          <w:rFonts w:ascii="宋体" w:hAnsi="宋体" w:eastAsia="宋体" w:cs="宋体"/>
          <w:color w:val="000"/>
          <w:sz w:val="28"/>
          <w:szCs w:val="28"/>
        </w:rPr>
        <w:t xml:space="preserve">针对目前公司的情况技术部特制订工作计划如下：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技术部门年度工作计划五篇篇四</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某某公司成立二十周年和的大喜之年，我们的心情是欢腾中而又夹杂着沉默;喜悦当中又带着忧伤。在欢送20__迎接20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技术部门年度工作计划五篇篇五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2024-09-21T01:37:43+08:00</dcterms:created>
  <dcterms:modified xsi:type="dcterms:W3CDTF">2024-09-21T01:37:43+08:00</dcterms:modified>
</cp:coreProperties>
</file>

<file path=docProps/custom.xml><?xml version="1.0" encoding="utf-8"?>
<Properties xmlns="http://schemas.openxmlformats.org/officeDocument/2006/custom-properties" xmlns:vt="http://schemas.openxmlformats.org/officeDocument/2006/docPropsVTypes"/>
</file>