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大学生班级个人评价简短(4篇)</w:t>
      </w:r>
      <w:bookmarkEnd w:id="1"/>
    </w:p>
    <w:p>
      <w:pPr>
        <w:jc w:val="center"/>
        <w:spacing w:before="0" w:after="450"/>
      </w:pPr>
      <w:r>
        <w:rPr>
          <w:rFonts w:ascii="Arial" w:hAnsi="Arial" w:eastAsia="Arial" w:cs="Arial"/>
          <w:color w:val="999999"/>
          <w:sz w:val="20"/>
          <w:szCs w:val="20"/>
        </w:rPr>
        <w:t xml:space="preserve">来源：网络  作者：醉人清风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大学生班级个人评价简短篇一经过自己的努力，我通过了全国成人高考及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大学生班级个人评价简短篇一</w:t>
      </w:r>
    </w:p>
    <w:p>
      <w:pPr>
        <w:ind w:left="0" w:right="0" w:firstLine="560"/>
        <w:spacing w:before="450" w:after="450" w:line="312" w:lineRule="auto"/>
      </w:pPr>
      <w:r>
        <w:rPr>
          <w:rFonts w:ascii="宋体" w:hAnsi="宋体" w:eastAsia="宋体" w:cs="宋体"/>
          <w:color w:val="000"/>
          <w:sz w:val="28"/>
          <w:szCs w:val="28"/>
        </w:rPr>
        <w:t xml:space="preserve">经过自己的努力，我通过了全国成人高考及学校组织的专业考试后，我正式成为了校大专的一名学生，开始了我边工作边念书的学习生涯。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在边读书边工作的过程中，我感受到自己的生活是多么充实，却又同时感觉到非常的累，想必很多同学和我都有同感。白天被日常工作，日常的人际关系忙的焦头烂额，下班后就要赶紧到学校去参加学习。</w:t>
      </w:r>
    </w:p>
    <w:p>
      <w:pPr>
        <w:ind w:left="0" w:right="0" w:firstLine="560"/>
        <w:spacing w:before="450" w:after="450" w:line="312" w:lineRule="auto"/>
      </w:pPr>
      <w:r>
        <w:rPr>
          <w:rFonts w:ascii="宋体" w:hAnsi="宋体" w:eastAsia="宋体" w:cs="宋体"/>
          <w:color w:val="000"/>
          <w:sz w:val="28"/>
          <w:szCs w:val="28"/>
        </w:rPr>
        <w:t xml:space="preserve">在学校，我学习到了，除了专业知识，同时还有很多同学们的精神，因为各种原因，班中的学生总是格外珍惜这来自不容易的学习机会，他们总是能够准时上课，而我却因为各种原因经常导致上课的出勤率。常常因为工作过于忙碌，忽略了学习，每次下班赶到学校时，课时已经过半，我也非常感谢老师们对我的包容和谅解。</w:t>
      </w:r>
    </w:p>
    <w:p>
      <w:pPr>
        <w:ind w:left="0" w:right="0" w:firstLine="560"/>
        <w:spacing w:before="450" w:after="450" w:line="312" w:lineRule="auto"/>
      </w:pPr>
      <w:r>
        <w:rPr>
          <w:rFonts w:ascii="宋体" w:hAnsi="宋体" w:eastAsia="宋体" w:cs="宋体"/>
          <w:color w:val="000"/>
          <w:sz w:val="28"/>
          <w:szCs w:val="28"/>
        </w:rPr>
        <w:t xml:space="preserve">关于我所选的专业，前面说过，人们很容易被偶然性所决定自己的人生，同样，我也是。我对艺术应用与设计这个专业非常的陌生，甚至在学习的过程中，我一度非常讨厌自己的专业，因为它好像和我的个性，我的生活习惯非常不符。但是我认定，选择了就要做到最好。对老师布置的作业、作品，我都非常认真完成，还有其他的时间总是找一些机会培养自己审美观等等。虚心的向同学们请教，热心的参加各种关于专业的集体活动。</w:t>
      </w:r>
    </w:p>
    <w:p>
      <w:pPr>
        <w:ind w:left="0" w:right="0" w:firstLine="560"/>
        <w:spacing w:before="450" w:after="450" w:line="312" w:lineRule="auto"/>
      </w:pPr>
      <w:r>
        <w:rPr>
          <w:rFonts w:ascii="宋体" w:hAnsi="宋体" w:eastAsia="宋体" w:cs="宋体"/>
          <w:color w:val="000"/>
          <w:sz w:val="28"/>
          <w:szCs w:val="28"/>
        </w:rPr>
        <w:t xml:space="preserve">一晃眼，三年时间就这样在忙忙碌碌的工作于紧张的学习中度过了，我即将迎来我的毕业！我非常满意自己这三年的状态，相信我会以一个让自己满意的成绩来完成我三年的的学习。这三年，我认识到人生就是在不断的提高，不断的挫折，不断的完善中成长的。</w:t>
      </w:r>
    </w:p>
    <w:p>
      <w:pPr>
        <w:ind w:left="0" w:right="0" w:firstLine="560"/>
        <w:spacing w:before="450" w:after="450" w:line="312" w:lineRule="auto"/>
      </w:pPr>
      <w:r>
        <w:rPr>
          <w:rFonts w:ascii="黑体" w:hAnsi="黑体" w:eastAsia="黑体" w:cs="黑体"/>
          <w:color w:val="000000"/>
          <w:sz w:val="34"/>
          <w:szCs w:val="34"/>
          <w:b w:val="1"/>
          <w:bCs w:val="1"/>
        </w:rPr>
        <w:t xml:space="preserve">大学生班级个人评价简短篇二</w:t>
      </w:r>
    </w:p>
    <w:p>
      <w:pPr>
        <w:ind w:left="0" w:right="0" w:firstLine="560"/>
        <w:spacing w:before="450" w:after="450" w:line="312" w:lineRule="auto"/>
      </w:pPr>
      <w:r>
        <w:rPr>
          <w:rFonts w:ascii="宋体" w:hAnsi="宋体" w:eastAsia="宋体" w:cs="宋体"/>
          <w:color w:val="000"/>
          <w:sz w:val="28"/>
          <w:szCs w:val="28"/>
        </w:rPr>
        <w:t xml:space="preserve">在思想品德上 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 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 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 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在思想品德上 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 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 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 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大学生班级个人评价简短篇三</w:t>
      </w:r>
    </w:p>
    <w:p>
      <w:pPr>
        <w:ind w:left="0" w:right="0" w:firstLine="560"/>
        <w:spacing w:before="450" w:after="450" w:line="312" w:lineRule="auto"/>
      </w:pPr>
      <w:r>
        <w:rPr>
          <w:rFonts w:ascii="宋体" w:hAnsi="宋体" w:eastAsia="宋体" w:cs="宋体"/>
          <w:color w:val="000"/>
          <w:sz w:val="28"/>
          <w:szCs w:val="28"/>
        </w:rPr>
        <w:t xml:space="preserve">三年的年华如流水平常急促逝去，回首往事，在这多姿的季候里，我取得了一些成效，在以后的日子里，期望我能做得更好。</w:t>
      </w:r>
    </w:p>
    <w:p>
      <w:pPr>
        <w:ind w:left="0" w:right="0" w:firstLine="560"/>
        <w:spacing w:before="450" w:after="450" w:line="312" w:lineRule="auto"/>
      </w:pPr>
      <w:r>
        <w:rPr>
          <w:rFonts w:ascii="宋体" w:hAnsi="宋体" w:eastAsia="宋体" w:cs="宋体"/>
          <w:color w:val="000"/>
          <w:sz w:val="28"/>
          <w:szCs w:val="28"/>
        </w:rPr>
        <w:t xml:space="preserve">我酷爱祖国，衷心称赞党的率领，体贴时势政治，思维强健前进。自觉遵守《中高足守则》和《中高足一般行动模范》，具有较强的全体荣誉感，酷爱劳动，先后担当过班级的体育委员和宣传委员，能以一名团员和班干部的准绳要求自己，联合同砚，互助老师做事，任职时期取得了老师和同砚的一概好评。</w:t>
      </w:r>
    </w:p>
    <w:p>
      <w:pPr>
        <w:ind w:left="0" w:right="0" w:firstLine="560"/>
        <w:spacing w:before="450" w:after="450" w:line="312" w:lineRule="auto"/>
      </w:pPr>
      <w:r>
        <w:rPr>
          <w:rFonts w:ascii="宋体" w:hAnsi="宋体" w:eastAsia="宋体" w:cs="宋体"/>
          <w:color w:val="000"/>
          <w:sz w:val="28"/>
          <w:szCs w:val="28"/>
        </w:rPr>
        <w:t xml:space="preserve">我好学好问，在大学三年学习生存中取得了较大前进，并做到了各科的平衡成长。在完成课业学习职分的同时，我主动加入了化学学科的夏令营和逐鹿运动，拓宽了自己的课外知识面。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肯定的组织才气，高临时曾胜利田主持了一次主题班会，在全校性评比中取得了第一名。我喜欢书法，具有肯定的根本，曾在大二年学校组织的“迎香港回归书法现场演出赛”中获三等奖，我创作的黑板报也曾在学校举行的黑板报打算竞赛中获优良奖。</w:t>
      </w:r>
    </w:p>
    <w:p>
      <w:pPr>
        <w:ind w:left="0" w:right="0" w:firstLine="560"/>
        <w:spacing w:before="450" w:after="450" w:line="312" w:lineRule="auto"/>
      </w:pPr>
      <w:r>
        <w:rPr>
          <w:rFonts w:ascii="宋体" w:hAnsi="宋体" w:eastAsia="宋体" w:cs="宋体"/>
          <w:color w:val="000"/>
          <w:sz w:val="28"/>
          <w:szCs w:val="28"/>
        </w:rPr>
        <w:t xml:space="preserve">我喜欢文学，先后担当《青年文学报》和《南国诗报》的特约记者和撰稿人，一些文学作品也曾在报上公布。大一、大二年时，我还在课余时间里担当校图书治理员。课外知识丰裕，曾在高二放学期学校举行的“迎香港回归知识逐鹿”中取得第一名。</w:t>
      </w:r>
    </w:p>
    <w:p>
      <w:pPr>
        <w:ind w:left="0" w:right="0" w:firstLine="560"/>
        <w:spacing w:before="450" w:after="450" w:line="312" w:lineRule="auto"/>
      </w:pPr>
      <w:r>
        <w:rPr>
          <w:rFonts w:ascii="宋体" w:hAnsi="宋体" w:eastAsia="宋体" w:cs="宋体"/>
          <w:color w:val="000"/>
          <w:sz w:val="28"/>
          <w:szCs w:val="28"/>
        </w:rPr>
        <w:t xml:space="preserve">在体育方面，我喜欢球类行动，到达了国度规矩的体育锤炼准绳。高一年在校田径行动会上曾取得了乙组跳高竞赛第三名。大二年时，我加入校健美体操队并代表学校加入了全省中高足行动会健美操竞赛，取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固然，我也存在一些缺点。比如：在学习上吃苦钻研灵魂还较缺乏，花在学习以外的时间相对较多，对自己的要求没能定在一个较高的位置。但是我仍然具有肯定的潜力，若也许进一步全力，我坚信自己的综合势力还会再上一个条理。以上是我对自己高中三年学习生存的总结。面临从前，展望将来，我肯定要用自己的全力和汗水使自己的来日诰日变得特别加倍光辉，特别加倍美丽。</w:t>
      </w:r>
    </w:p>
    <w:p>
      <w:pPr>
        <w:ind w:left="0" w:right="0" w:firstLine="560"/>
        <w:spacing w:before="450" w:after="450" w:line="312" w:lineRule="auto"/>
      </w:pPr>
      <w:r>
        <w:rPr>
          <w:rFonts w:ascii="黑体" w:hAnsi="黑体" w:eastAsia="黑体" w:cs="黑体"/>
          <w:color w:val="000000"/>
          <w:sz w:val="34"/>
          <w:szCs w:val="34"/>
          <w:b w:val="1"/>
          <w:bCs w:val="1"/>
        </w:rPr>
        <w:t xml:space="preserve">大学生班级个人评价简短篇四</w:t>
      </w:r>
    </w:p>
    <w:p>
      <w:pPr>
        <w:ind w:left="0" w:right="0" w:firstLine="560"/>
        <w:spacing w:before="450" w:after="450" w:line="312" w:lineRule="auto"/>
      </w:pPr>
      <w:r>
        <w:rPr>
          <w:rFonts w:ascii="宋体" w:hAnsi="宋体" w:eastAsia="宋体" w:cs="宋体"/>
          <w:color w:val="000"/>
          <w:sz w:val="28"/>
          <w:szCs w:val="28"/>
        </w:rPr>
        <w:t xml:space="preserve">文章以另一个职业技术学院样本，采用问卷调查法，对大一、大二、大三、近300名大学生进行问卷调查，从生涯规划、学习管理、资源利用、自我控制、工作管理、人际交往和身体管理等7个方面对大学生的自我管理现状进行调查，结果如下。</w:t>
      </w:r>
    </w:p>
    <w:p>
      <w:pPr>
        <w:ind w:left="0" w:right="0" w:firstLine="560"/>
        <w:spacing w:before="450" w:after="450" w:line="312" w:lineRule="auto"/>
      </w:pPr>
      <w:r>
        <w:rPr>
          <w:rFonts w:ascii="宋体" w:hAnsi="宋体" w:eastAsia="宋体" w:cs="宋体"/>
          <w:color w:val="000"/>
          <w:sz w:val="28"/>
          <w:szCs w:val="28"/>
        </w:rPr>
        <w:t xml:space="preserve">1.1部分大学生在目标管理模糊，规划状况堪忧部分大学生在学业、职业、生涯目标管理方面模糊，缺乏有效规划，有70.6%的学生等临近考试才想起不能挂科。3.2%大学生对成绩无所谓，有77.4%的学生不能很好地稳定自己的情绪，遇到不顺心的事，有47.3%的学生的不能有效调整自己的情绪状态。有28.5%的学生经常透支。有68.5%的学生对自己缺乏有效的目标激励措施。</w:t>
      </w:r>
    </w:p>
    <w:p>
      <w:pPr>
        <w:ind w:left="0" w:right="0" w:firstLine="560"/>
        <w:spacing w:before="450" w:after="450" w:line="312" w:lineRule="auto"/>
      </w:pPr>
      <w:r>
        <w:rPr>
          <w:rFonts w:ascii="宋体" w:hAnsi="宋体" w:eastAsia="宋体" w:cs="宋体"/>
          <w:color w:val="000"/>
          <w:sz w:val="28"/>
          <w:szCs w:val="28"/>
        </w:rPr>
        <w:t xml:space="preserve">1.2相当部分大学生不能有效利用大学时间，荒废现象严重相当部分大学时间安排不合理主要表现为：学生用于主动学习和参加社会实践等活动的时间很少，大部分时间荒废在聊天、睡觉、上网等琐碎小事，严重消耗了大学时光，大量实践证明有效的合理运用时间管理是成功地实现自我管理的关键，相当部分大学生在时间的管理和运用上存在严重失调现象，极大地影响了他们的行为的有效性，成为实现目标管理的巨大障碍。</w:t>
      </w:r>
    </w:p>
    <w:p>
      <w:pPr>
        <w:ind w:left="0" w:right="0" w:firstLine="560"/>
        <w:spacing w:before="450" w:after="450" w:line="312" w:lineRule="auto"/>
      </w:pPr>
      <w:r>
        <w:rPr>
          <w:rFonts w:ascii="宋体" w:hAnsi="宋体" w:eastAsia="宋体" w:cs="宋体"/>
          <w:color w:val="000"/>
          <w:sz w:val="28"/>
          <w:szCs w:val="28"/>
        </w:rPr>
        <w:t xml:space="preserve">1.3女性大学生在自我管理上明显优于男生从性别上看，男性大学生自我管理能力的均值略弱于女性大学生，女生相对于男生来说更稳定，在时间管理上有明确的时间安排，能更好的管理自己的生活和学习。且在自我认知维度、自我规划维度、自我评价维度上女性大学生也略高于男性大学生，但不存在显著差异。在自我调控维度上男性大学生的均值高于女性大学生，且存在着显著差异。</w:t>
      </w:r>
    </w:p>
    <w:p>
      <w:pPr>
        <w:ind w:left="0" w:right="0" w:firstLine="560"/>
        <w:spacing w:before="450" w:after="450" w:line="312" w:lineRule="auto"/>
      </w:pPr>
      <w:r>
        <w:rPr>
          <w:rFonts w:ascii="宋体" w:hAnsi="宋体" w:eastAsia="宋体" w:cs="宋体"/>
          <w:color w:val="000"/>
          <w:sz w:val="28"/>
          <w:szCs w:val="28"/>
        </w:rPr>
        <w:t xml:space="preserve">1.4独生子女在自我规划和管理上优于非独生子女独生子女在资源利用、学习管理、工作管理、人际交往与自我表现以及身体管理等方面均高于非独生子女大学生，分析其原因主要是独生子女由于在家庭中受到的关注较多，承载的爱较多，除了在日食住行上由自己父母的照顾较多之外，在自我管理很多方面在很大程度上只能依靠自己，在家庭关系中即是老大，又是老小。多数事情都得身体力行，不存在几个和尚没水喝的尴尬局面的出现，形成较强独立自主和自我管理能力。</w:t>
      </w:r>
    </w:p>
    <w:p>
      <w:pPr>
        <w:ind w:left="0" w:right="0" w:firstLine="560"/>
        <w:spacing w:before="450" w:after="450" w:line="312" w:lineRule="auto"/>
      </w:pPr>
      <w:r>
        <w:rPr>
          <w:rFonts w:ascii="宋体" w:hAnsi="宋体" w:eastAsia="宋体" w:cs="宋体"/>
          <w:color w:val="000"/>
          <w:sz w:val="28"/>
          <w:szCs w:val="28"/>
        </w:rPr>
        <w:t xml:space="preserve">1.5不同年级的学生在自我规划与管理上存在差异不同年级学生在自我规划管理维度上各有各得优势，如在自我认知维度上，大一到大二、大三均呈现上升趋势。大二学生在行为管理上表现出比其他年级更好的能力，而大三学生在认知管理和时间管理上明显高于其他两个个年级，毕业后学生较毕业前学生的自我管理上也存在明显的上升趋势。毕业后的1-3年，3-5年以及毕业5年后没有明显变化。</w:t>
      </w:r>
    </w:p>
    <w:p>
      <w:pPr>
        <w:ind w:left="0" w:right="0" w:firstLine="560"/>
        <w:spacing w:before="450" w:after="450" w:line="312" w:lineRule="auto"/>
      </w:pPr>
      <w:r>
        <w:rPr>
          <w:rFonts w:ascii="宋体" w:hAnsi="宋体" w:eastAsia="宋体" w:cs="宋体"/>
          <w:color w:val="000"/>
          <w:sz w:val="28"/>
          <w:szCs w:val="28"/>
        </w:rPr>
        <w:t xml:space="preserve">1.6科类在自我管理存在显著差异从文理科上看，理科专业大学生自我管能力均值比文科专业的大学生略高，在自我认知维度、自我规划维度、自我评价维度上理科专业的大学生管理能力均值也都高于文科专业的大学生，且在自我调控维度上，理科专业大学生的均值高于文科大学生的均值，且具有显著性的差异。1.7贫困学生群体的自我管理和规划情况需要关注在当前社会贫困大学生群体多存在于农村学生和部分单亲家庭。他们家庭的经济状况是相对于城市学生家庭有一定的差距。在这种情况下,他们对自己身体上的管理，与同伴或其他人进行思想交流以及工作管理上存在不同程度的影响。</w:t>
      </w:r>
    </w:p>
    <w:p>
      <w:pPr>
        <w:ind w:left="0" w:right="0" w:firstLine="560"/>
        <w:spacing w:before="450" w:after="450" w:line="312" w:lineRule="auto"/>
      </w:pPr>
      <w:r>
        <w:rPr>
          <w:rFonts w:ascii="宋体" w:hAnsi="宋体" w:eastAsia="宋体" w:cs="宋体"/>
          <w:color w:val="000"/>
          <w:sz w:val="28"/>
          <w:szCs w:val="28"/>
        </w:rPr>
        <w:t xml:space="preserve">1.8大学生自我规划与管理能力在是否担任班干部上存在显著差异性将调查发现大学生随着担任班干部的阶段数越多，在自我规划与管理能力上越强。这可能是因为，当学生们担任班干部的时候，首先要管理好自己，才能去管理班级同学，才能担负了更多的责任，这种责任感会让自己更愿意反思自己进而自己有更多的认识自己，了解自己，不断锻炼自己的行为和情绪控制能力;再者，担任学生干部会让学生与班集体和学生群体有更多的接触与交流，增加了各种锻炼的机会，也更进一步促进了各种能力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2024-10-16T20:31:51+08:00</dcterms:created>
  <dcterms:modified xsi:type="dcterms:W3CDTF">2024-10-16T20:31:51+08:00</dcterms:modified>
</cp:coreProperties>
</file>

<file path=docProps/custom.xml><?xml version="1.0" encoding="utf-8"?>
<Properties xmlns="http://schemas.openxmlformats.org/officeDocument/2006/custom-properties" xmlns:vt="http://schemas.openxmlformats.org/officeDocument/2006/docPropsVTypes"/>
</file>