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开展疫情防控工作的总结范文三篇</w:t>
      </w:r>
      <w:bookmarkEnd w:id="1"/>
    </w:p>
    <w:p>
      <w:pPr>
        <w:jc w:val="center"/>
        <w:spacing w:before="0" w:after="450"/>
      </w:pPr>
      <w:r>
        <w:rPr>
          <w:rFonts w:ascii="Arial" w:hAnsi="Arial" w:eastAsia="Arial" w:cs="Arial"/>
          <w:color w:val="999999"/>
          <w:sz w:val="20"/>
          <w:szCs w:val="20"/>
        </w:rPr>
        <w:t xml:space="preserve">来源：网络  作者：莲雾凝露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以下是为大家整理的关于开展疫情防控工作的总结的文章3篇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【篇1】开展疫情防控工作的总结</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形势严峻，城市社区是疫情防控阻击战的最前沿和最末梢，人口密度较高、人员结构复杂、人员活动密集，防控难度大、防控压力大。按照中组部关于疫情防控工作指示精神和省委要求要求，现将强化党建引领，扎实做好城市社区疫情防控工作措施明确如下：</w:t>
      </w:r>
    </w:p>
    <w:p>
      <w:pPr>
        <w:ind w:left="0" w:right="0" w:firstLine="560"/>
        <w:spacing w:before="450" w:after="450" w:line="312" w:lineRule="auto"/>
      </w:pPr>
      <w:r>
        <w:rPr>
          <w:rFonts w:ascii="宋体" w:hAnsi="宋体" w:eastAsia="宋体" w:cs="宋体"/>
          <w:color w:val="000"/>
          <w:sz w:val="28"/>
          <w:szCs w:val="28"/>
        </w:rPr>
        <w:t xml:space="preserve">　&gt;　一、加强动员发动，建立健全基层组织体系</w:t>
      </w:r>
    </w:p>
    <w:p>
      <w:pPr>
        <w:ind w:left="0" w:right="0" w:firstLine="560"/>
        <w:spacing w:before="450" w:after="450" w:line="312" w:lineRule="auto"/>
      </w:pPr>
      <w:r>
        <w:rPr>
          <w:rFonts w:ascii="宋体" w:hAnsi="宋体" w:eastAsia="宋体" w:cs="宋体"/>
          <w:color w:val="000"/>
          <w:sz w:val="28"/>
          <w:szCs w:val="28"/>
        </w:rPr>
        <w:t xml:space="preserve">　　1.迅速排查摸底。</w:t>
      </w:r>
    </w:p>
    <w:p>
      <w:pPr>
        <w:ind w:left="0" w:right="0" w:firstLine="560"/>
        <w:spacing w:before="450" w:after="450" w:line="312" w:lineRule="auto"/>
      </w:pPr>
      <w:r>
        <w:rPr>
          <w:rFonts w:ascii="宋体" w:hAnsi="宋体" w:eastAsia="宋体" w:cs="宋体"/>
          <w:color w:val="000"/>
          <w:sz w:val="28"/>
          <w:szCs w:val="28"/>
        </w:rPr>
        <w:t xml:space="preserve">　　各县市、区要迅速组织街道乡镇、社区村对辖区党员分布情况进行摸排，根据实际情况，全面中共洛阳市委组织部办公室制落实将党支部建在小区上，选优配强党支部书记，以“社区党组织小区党支部楼栋党小组党员中心户”的严密组织体系，形成“区市、县不漏街道乡镇、街道乡镇不漏社区村、社区村不漏户、户不漏人”的防控体系。重点排查“无主管单位、无物业服务、无人防物防”的无主小区并建立台账，实现小区基本情况、居民和党员情况、管理服务漏洞、矛盾隐患问题“四清”，为抓好疫情防控和小区治理工作打好基础。</w:t>
      </w:r>
    </w:p>
    <w:p>
      <w:pPr>
        <w:ind w:left="0" w:right="0" w:firstLine="560"/>
        <w:spacing w:before="450" w:after="450" w:line="312" w:lineRule="auto"/>
      </w:pPr>
      <w:r>
        <w:rPr>
          <w:rFonts w:ascii="宋体" w:hAnsi="宋体" w:eastAsia="宋体" w:cs="宋体"/>
          <w:color w:val="000"/>
          <w:sz w:val="28"/>
          <w:szCs w:val="28"/>
        </w:rPr>
        <w:t xml:space="preserve">　　2.及时建立小区支部。</w:t>
      </w:r>
    </w:p>
    <w:p>
      <w:pPr>
        <w:ind w:left="0" w:right="0" w:firstLine="560"/>
        <w:spacing w:before="450" w:after="450" w:line="312" w:lineRule="auto"/>
      </w:pPr>
      <w:r>
        <w:rPr>
          <w:rFonts w:ascii="宋体" w:hAnsi="宋体" w:eastAsia="宋体" w:cs="宋体"/>
          <w:color w:val="000"/>
          <w:sz w:val="28"/>
          <w:szCs w:val="28"/>
        </w:rPr>
        <w:t xml:space="preserve">　　对有3名以上组织关系在本社区或辖区正式党员的小区，及时建立党支部，隶属社区党组织或街道乡镇党组织管理。对于不具备条件的，要把在本小区居住但组织关系不在本社区或辖区的党员组织动员起来，或采取街道下派党员方式，成立疫情防控临时党支部，充分发挥党组织和党员在疫情防控中的战斗堡垒和先锋模范作用。对物业服务企业要确保党组织应建尽建。</w:t>
      </w:r>
    </w:p>
    <w:p>
      <w:pPr>
        <w:ind w:left="0" w:right="0" w:firstLine="560"/>
        <w:spacing w:before="450" w:after="450" w:line="312" w:lineRule="auto"/>
      </w:pPr>
      <w:r>
        <w:rPr>
          <w:rFonts w:ascii="宋体" w:hAnsi="宋体" w:eastAsia="宋体" w:cs="宋体"/>
          <w:color w:val="000"/>
          <w:sz w:val="28"/>
          <w:szCs w:val="28"/>
        </w:rPr>
        <w:t xml:space="preserve">　　3.选优配强支部书记。</w:t>
      </w:r>
    </w:p>
    <w:p>
      <w:pPr>
        <w:ind w:left="0" w:right="0" w:firstLine="560"/>
        <w:spacing w:before="450" w:after="450" w:line="312" w:lineRule="auto"/>
      </w:pPr>
      <w:r>
        <w:rPr>
          <w:rFonts w:ascii="宋体" w:hAnsi="宋体" w:eastAsia="宋体" w:cs="宋体"/>
          <w:color w:val="000"/>
          <w:sz w:val="28"/>
          <w:szCs w:val="28"/>
        </w:rPr>
        <w:t xml:space="preserve">　　将小区直管党员中有威望、有热情、有能力的居民党员，选拔为小区党支部书记。小区直管党员中无书记合适人选的，社区党组织可选派社区党组织委员、小区在职党员担任小区党支部书记。社区党组织可选派责任心强、熟悉党务工作、有一定工作能力水平的社区专职工作人员担任小区党支部委员，负责小区党支部疫情防控工作，同时做好与社区党组织的日常衔接和沟通。</w:t>
      </w:r>
    </w:p>
    <w:p>
      <w:pPr>
        <w:ind w:left="0" w:right="0" w:firstLine="560"/>
        <w:spacing w:before="450" w:after="450" w:line="312" w:lineRule="auto"/>
      </w:pPr>
      <w:r>
        <w:rPr>
          <w:rFonts w:ascii="宋体" w:hAnsi="宋体" w:eastAsia="宋体" w:cs="宋体"/>
          <w:color w:val="000"/>
          <w:sz w:val="28"/>
          <w:szCs w:val="28"/>
        </w:rPr>
        <w:t xml:space="preserve">　　4.强化指导保障力度。</w:t>
      </w:r>
    </w:p>
    <w:p>
      <w:pPr>
        <w:ind w:left="0" w:right="0" w:firstLine="560"/>
        <w:spacing w:before="450" w:after="450" w:line="312" w:lineRule="auto"/>
      </w:pPr>
      <w:r>
        <w:rPr>
          <w:rFonts w:ascii="宋体" w:hAnsi="宋体" w:eastAsia="宋体" w:cs="宋体"/>
          <w:color w:val="000"/>
          <w:sz w:val="28"/>
          <w:szCs w:val="28"/>
        </w:rPr>
        <w:t xml:space="preserve">　　各级要切实强化小区党支部运转经费保障，要将小区党支部工作经费和服务群众经费纳入社区工作管理费用，加大小区党支部工作人员的指导使用力度，不断提升工作人员立足现有条件、发动群众、加强治理的能力;关心关爱小区党支部及其工作人员，落实生活补贴相关制度，对疫情防控工作成效明显的单位和个人进行表彰。</w:t>
      </w:r>
    </w:p>
    <w:p>
      <w:pPr>
        <w:ind w:left="0" w:right="0" w:firstLine="560"/>
        <w:spacing w:before="450" w:after="450" w:line="312" w:lineRule="auto"/>
      </w:pPr>
      <w:r>
        <w:rPr>
          <w:rFonts w:ascii="宋体" w:hAnsi="宋体" w:eastAsia="宋体" w:cs="宋体"/>
          <w:color w:val="000"/>
          <w:sz w:val="28"/>
          <w:szCs w:val="28"/>
        </w:rPr>
        <w:t xml:space="preserve">　　&gt;二、创新机制，筑牢群防群控严密防线</w:t>
      </w:r>
    </w:p>
    <w:p>
      <w:pPr>
        <w:ind w:left="0" w:right="0" w:firstLine="560"/>
        <w:spacing w:before="450" w:after="450" w:line="312" w:lineRule="auto"/>
      </w:pPr>
      <w:r>
        <w:rPr>
          <w:rFonts w:ascii="宋体" w:hAnsi="宋体" w:eastAsia="宋体" w:cs="宋体"/>
          <w:color w:val="000"/>
          <w:sz w:val="28"/>
          <w:szCs w:val="28"/>
        </w:rPr>
        <w:t xml:space="preserve">　　1.完善防护防控网格。</w:t>
      </w:r>
    </w:p>
    <w:p>
      <w:pPr>
        <w:ind w:left="0" w:right="0" w:firstLine="560"/>
        <w:spacing w:before="450" w:after="450" w:line="312" w:lineRule="auto"/>
      </w:pPr>
      <w:r>
        <w:rPr>
          <w:rFonts w:ascii="宋体" w:hAnsi="宋体" w:eastAsia="宋体" w:cs="宋体"/>
          <w:color w:val="000"/>
          <w:sz w:val="28"/>
          <w:szCs w:val="28"/>
        </w:rPr>
        <w:t xml:space="preserve">　　要发挥党建联席会议、“党建联盟”等基层党建共同体优势，将驻区单位、区直机关企事业单位、“两新”组织纳入区、街道乡镇、社区村三级防控网格，组织党员突击队、党员志愿者积极参与防控工作。建立社区村党组织领导、小区党支部牵头、物业服务企业参与、驻区单位等党员协助的“四方联动”机制，推动人财物等力量向社区村、小区下沉。商圈、楼宇、专业市场、产业园区等党组织要组织企业、商户建立专属网格，切实加强自身疫情防控工作。</w:t>
      </w:r>
    </w:p>
    <w:p>
      <w:pPr>
        <w:ind w:left="0" w:right="0" w:firstLine="560"/>
        <w:spacing w:before="450" w:after="450" w:line="312" w:lineRule="auto"/>
      </w:pPr>
      <w:r>
        <w:rPr>
          <w:rFonts w:ascii="宋体" w:hAnsi="宋体" w:eastAsia="宋体" w:cs="宋体"/>
          <w:color w:val="000"/>
          <w:sz w:val="28"/>
          <w:szCs w:val="28"/>
        </w:rPr>
        <w:t xml:space="preserve">　　2.发挥支部堡垒作用。</w:t>
      </w:r>
    </w:p>
    <w:p>
      <w:pPr>
        <w:ind w:left="0" w:right="0" w:firstLine="560"/>
        <w:spacing w:before="450" w:after="450" w:line="312" w:lineRule="auto"/>
      </w:pPr>
      <w:r>
        <w:rPr>
          <w:rFonts w:ascii="宋体" w:hAnsi="宋体" w:eastAsia="宋体" w:cs="宋体"/>
          <w:color w:val="000"/>
          <w:sz w:val="28"/>
          <w:szCs w:val="28"/>
        </w:rPr>
        <w:t xml:space="preserve">　　社区党组织要严格落实群防群治要求，组织团结带领广大党员干部群众，采取大喇叭宣传、设立疫情防控卡点、严格检查外来人员和车辆等多项措施，坚决阻击疫情在本地蔓延;乡镇和街道基层党组织落实领导干部包村片、区责任制，做好排查登记、重点监测、防治宣传、帮扶关爱，限度减少疫情防控给群众带来的生活影响。要在小区内利用横幅、标语、微信公众号、宣传页等开展疫情防控措施动态宣传，做到政策宣传到位。建立由居民代表、热心居民组成的居民自治小组或临时业主委员会，把居民组织起来参与公共事务，做到群众动员到位;严格落实人员、车辆进出登记和体温测量制度，开展公共区域消杀，做到疫情防控到位;组建治安巡逻队，完善门禁、消防、监控等设施，做到治安管理到位。</w:t>
      </w:r>
    </w:p>
    <w:p>
      <w:pPr>
        <w:ind w:left="0" w:right="0" w:firstLine="560"/>
        <w:spacing w:before="450" w:after="450" w:line="312" w:lineRule="auto"/>
      </w:pPr>
      <w:r>
        <w:rPr>
          <w:rFonts w:ascii="宋体" w:hAnsi="宋体" w:eastAsia="宋体" w:cs="宋体"/>
          <w:color w:val="000"/>
          <w:sz w:val="28"/>
          <w:szCs w:val="28"/>
        </w:rPr>
        <w:t xml:space="preserve">　　3.强化党员旗帜作用。</w:t>
      </w:r>
    </w:p>
    <w:p>
      <w:pPr>
        <w:ind w:left="0" w:right="0" w:firstLine="560"/>
        <w:spacing w:before="450" w:after="450" w:line="312" w:lineRule="auto"/>
      </w:pPr>
      <w:r>
        <w:rPr>
          <w:rFonts w:ascii="宋体" w:hAnsi="宋体" w:eastAsia="宋体" w:cs="宋体"/>
          <w:color w:val="000"/>
          <w:sz w:val="28"/>
          <w:szCs w:val="28"/>
        </w:rPr>
        <w:t xml:space="preserve">　　面对疫情，广大党员积极主动参与疫情防控工作，及时有效地向居民、群众宣传防治信息和防治知识。自觉引导身边亲戚朋友无特殊情况不串门、不集会、不聚餐，有效切断病毒传播途径。坚决抵制谣言散布，教育引导身边群众仔细辨别核实各类信息，共同维护社会大局稳定。广大党员要对采取居家观察措施的居民、鳏寡孤独老人等特殊群体实行“一对一”帮扶，统一采购生活必需品、医疗卫生用品等，定时上门测量体温，回收清运生活垃圾，做到生活保障到位。带头开展清洁行动，集中清理院落、楼道等公共区域堆积杂物、陈旧垃圾等，消除卫生死角，健全完善环境卫生保洁制度，做到环境整治到位。</w:t>
      </w:r>
    </w:p>
    <w:p>
      <w:pPr>
        <w:ind w:left="0" w:right="0" w:firstLine="560"/>
        <w:spacing w:before="450" w:after="450" w:line="312" w:lineRule="auto"/>
      </w:pPr>
      <w:r>
        <w:rPr>
          <w:rFonts w:ascii="黑体" w:hAnsi="黑体" w:eastAsia="黑体" w:cs="黑体"/>
          <w:color w:val="000000"/>
          <w:sz w:val="36"/>
          <w:szCs w:val="36"/>
          <w:b w:val="1"/>
          <w:bCs w:val="1"/>
        </w:rPr>
        <w:t xml:space="preserve">【篇2】开展疫情防控工作的总结</w:t>
      </w:r>
    </w:p>
    <w:p>
      <w:pPr>
        <w:ind w:left="0" w:right="0" w:firstLine="560"/>
        <w:spacing w:before="450" w:after="450" w:line="312" w:lineRule="auto"/>
      </w:pPr>
      <w:r>
        <w:rPr>
          <w:rFonts w:ascii="宋体" w:hAnsi="宋体" w:eastAsia="宋体" w:cs="宋体"/>
          <w:color w:val="000"/>
          <w:sz w:val="28"/>
          <w:szCs w:val="28"/>
        </w:rPr>
        <w:t xml:space="preserve">　　根据太湖县教育局局党组及某教育总支要求，我校支部积极响应号召、切实落实疫情防控各项措施，具体情况如下：</w:t>
      </w:r>
    </w:p>
    <w:p>
      <w:pPr>
        <w:ind w:left="0" w:right="0" w:firstLine="560"/>
        <w:spacing w:before="450" w:after="450" w:line="312" w:lineRule="auto"/>
      </w:pPr>
      <w:r>
        <w:rPr>
          <w:rFonts w:ascii="宋体" w:hAnsi="宋体" w:eastAsia="宋体" w:cs="宋体"/>
          <w:color w:val="000"/>
          <w:sz w:val="28"/>
          <w:szCs w:val="28"/>
        </w:rPr>
        <w:t xml:space="preserve">　　&gt;一、提高政治站位。</w:t>
      </w:r>
    </w:p>
    <w:p>
      <w:pPr>
        <w:ind w:left="0" w:right="0" w:firstLine="560"/>
        <w:spacing w:before="450" w:after="450" w:line="312" w:lineRule="auto"/>
      </w:pPr>
      <w:r>
        <w:rPr>
          <w:rFonts w:ascii="宋体" w:hAnsi="宋体" w:eastAsia="宋体" w:cs="宋体"/>
          <w:color w:val="000"/>
          <w:sz w:val="28"/>
          <w:szCs w:val="28"/>
        </w:rPr>
        <w:t xml:space="preserve">　　组织、配合学校做好疫情防控方案，落实各项防控措施。争当疫情防控志愿者、宣传员。值班值守走在第一线，我校七位党员同志轮流到校值班值守。压实值班党员责任，要求到岗及时，在岗签名，分工明确，责任到人。</w:t>
      </w:r>
    </w:p>
    <w:p>
      <w:pPr>
        <w:ind w:left="0" w:right="0" w:firstLine="560"/>
        <w:spacing w:before="450" w:after="450" w:line="312" w:lineRule="auto"/>
      </w:pPr>
      <w:r>
        <w:rPr>
          <w:rFonts w:ascii="宋体" w:hAnsi="宋体" w:eastAsia="宋体" w:cs="宋体"/>
          <w:color w:val="000"/>
          <w:sz w:val="28"/>
          <w:szCs w:val="28"/>
        </w:rPr>
        <w:t xml:space="preserve">　&gt;　二、积极组织捐款</w:t>
      </w:r>
    </w:p>
    <w:p>
      <w:pPr>
        <w:ind w:left="0" w:right="0" w:firstLine="560"/>
        <w:spacing w:before="450" w:after="450" w:line="312" w:lineRule="auto"/>
      </w:pPr>
      <w:r>
        <w:rPr>
          <w:rFonts w:ascii="宋体" w:hAnsi="宋体" w:eastAsia="宋体" w:cs="宋体"/>
          <w:color w:val="000"/>
          <w:sz w:val="28"/>
          <w:szCs w:val="28"/>
        </w:rPr>
        <w:t xml:space="preserve">　　在接到某教育总支倡议后，党员同志纷纷解囊相助，我校共有37名党员捐款，合计7700元整，还有非党员同志捐款5800元整。</w:t>
      </w:r>
    </w:p>
    <w:p>
      <w:pPr>
        <w:ind w:left="0" w:right="0" w:firstLine="560"/>
        <w:spacing w:before="450" w:after="450" w:line="312" w:lineRule="auto"/>
      </w:pPr>
      <w:r>
        <w:rPr>
          <w:rFonts w:ascii="宋体" w:hAnsi="宋体" w:eastAsia="宋体" w:cs="宋体"/>
          <w:color w:val="000"/>
          <w:sz w:val="28"/>
          <w:szCs w:val="28"/>
        </w:rPr>
        <w:t xml:space="preserve">　&gt;　三、做好模范表率</w:t>
      </w:r>
    </w:p>
    <w:p>
      <w:pPr>
        <w:ind w:left="0" w:right="0" w:firstLine="560"/>
        <w:spacing w:before="450" w:after="450" w:line="312" w:lineRule="auto"/>
      </w:pPr>
      <w:r>
        <w:rPr>
          <w:rFonts w:ascii="宋体" w:hAnsi="宋体" w:eastAsia="宋体" w:cs="宋体"/>
          <w:color w:val="000"/>
          <w:sz w:val="28"/>
          <w:szCs w:val="28"/>
        </w:rPr>
        <w:t xml:space="preserve">　　在疫情防控期间，我校部分党员同志，舍小家为大家，克服困难，迎难而上。值班值守期间，没有安排后勤人员就吃方便面，工作方面不讲价钱，生活方面不讲困难。</w:t>
      </w:r>
    </w:p>
    <w:p>
      <w:pPr>
        <w:ind w:left="0" w:right="0" w:firstLine="560"/>
        <w:spacing w:before="450" w:after="450" w:line="312" w:lineRule="auto"/>
      </w:pPr>
      <w:r>
        <w:rPr>
          <w:rFonts w:ascii="宋体" w:hAnsi="宋体" w:eastAsia="宋体" w:cs="宋体"/>
          <w:color w:val="000"/>
          <w:sz w:val="28"/>
          <w:szCs w:val="28"/>
        </w:rPr>
        <w:t xml:space="preserve">　　&gt;四、做好开学准备</w:t>
      </w:r>
    </w:p>
    <w:p>
      <w:pPr>
        <w:ind w:left="0" w:right="0" w:firstLine="560"/>
        <w:spacing w:before="450" w:after="450" w:line="312" w:lineRule="auto"/>
      </w:pPr>
      <w:r>
        <w:rPr>
          <w:rFonts w:ascii="宋体" w:hAnsi="宋体" w:eastAsia="宋体" w:cs="宋体"/>
          <w:color w:val="000"/>
          <w:sz w:val="28"/>
          <w:szCs w:val="28"/>
        </w:rPr>
        <w:t xml:space="preserve">　　正式开学后，又是一个重要疫情防控节点，配合学校做好开学预案，为师生到校做好充足准备。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【篇3】开展疫情防控工作的总结</w:t>
      </w:r>
    </w:p>
    <w:p>
      <w:pPr>
        <w:ind w:left="0" w:right="0" w:firstLine="560"/>
        <w:spacing w:before="450" w:after="450" w:line="312" w:lineRule="auto"/>
      </w:pPr>
      <w:r>
        <w:rPr>
          <w:rFonts w:ascii="宋体" w:hAnsi="宋体" w:eastAsia="宋体" w:cs="宋体"/>
          <w:color w:val="000"/>
          <w:sz w:val="28"/>
          <w:szCs w:val="28"/>
        </w:rPr>
        <w:t xml:space="preserve">　　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&gt;一、领导高试重视，落实责任。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　　&gt;二、做好宣传动员，落实疫情防控措施。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　　&gt;三、推进校园环境整治。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&gt;五、做好假期值班值守。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　　&gt;六、做好开学学生入学防控工作。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　　&gt;七、加强确诊病例学生的休学、复学管理对确诊病例，要严格执行休学、复学管理制度，并密切跟踪其治疗情况。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以上就是我校做好新型冠状病毒感染的肺炎疫情防控工作汇报材料。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2024-10-06T07:24:20+08:00</dcterms:created>
  <dcterms:modified xsi:type="dcterms:W3CDTF">2024-10-06T07:24:20+08:00</dcterms:modified>
</cp:coreProperties>
</file>

<file path=docProps/custom.xml><?xml version="1.0" encoding="utf-8"?>
<Properties xmlns="http://schemas.openxmlformats.org/officeDocument/2006/custom-properties" xmlns:vt="http://schemas.openxmlformats.org/officeDocument/2006/docPropsVTypes"/>
</file>