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设备维修工作总结（通用12篇）设备维修工作总结 篇1 一、日常工作完成情况 1、20__年度共完成约项零维修工作，其中有公共区域，业主维修，商户维修等。得到业主商户的好评和认可。 2、加强现场管理，对小区装修单元施工按管理处规章制度进行监督...</w:t>
      </w:r>
    </w:p>
    <w:p>
      <w:pPr>
        <w:ind w:left="0" w:right="0" w:firstLine="560"/>
        <w:spacing w:before="450" w:after="450" w:line="312" w:lineRule="auto"/>
      </w:pPr>
      <w:r>
        <w:rPr>
          <w:rFonts w:ascii="宋体" w:hAnsi="宋体" w:eastAsia="宋体" w:cs="宋体"/>
          <w:color w:val="000"/>
          <w:sz w:val="28"/>
          <w:szCs w:val="28"/>
        </w:rPr>
        <w:t xml:space="preserve">设备维修工作总结（通用12篇）</w:t>
      </w:r>
    </w:p>
    <w:p>
      <w:pPr>
        <w:ind w:left="0" w:right="0" w:firstLine="560"/>
        <w:spacing w:before="450" w:after="450" w:line="312" w:lineRule="auto"/>
      </w:pPr>
      <w:r>
        <w:rPr>
          <w:rFonts w:ascii="宋体" w:hAnsi="宋体" w:eastAsia="宋体" w:cs="宋体"/>
          <w:color w:val="000"/>
          <w:sz w:val="28"/>
          <w:szCs w:val="28"/>
        </w:rPr>
        <w:t xml:space="preserve">设备维修工作总结 篇1</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设备维修工作总结 篇2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设备维修工作总结 篇3</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设备维修工作总结 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设备维修工作总结 篇5</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篇6</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设备维修工作总结 篇7</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设备维修工作总结 篇8</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篇9</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设备维修工作总结 篇10</w:t>
      </w:r>
    </w:p>
    <w:p>
      <w:pPr>
        <w:ind w:left="0" w:right="0" w:firstLine="560"/>
        <w:spacing w:before="450" w:after="450" w:line="312" w:lineRule="auto"/>
      </w:pPr>
      <w:r>
        <w:rPr>
          <w:rFonts w:ascii="宋体" w:hAnsi="宋体" w:eastAsia="宋体" w:cs="宋体"/>
          <w:color w:val="000"/>
          <w:sz w:val="28"/>
          <w:szCs w:val="28"/>
        </w:rPr>
        <w:t xml:space="preserve">时光荏苒，20_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一、牢固树立安全检修理念，以“五精”管理为指南，将“四有”工作法贯穿检修全过程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设备维修工作总结 篇11</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设备维修工作总结 篇12</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2024-09-20T09:27:17+08:00</dcterms:created>
  <dcterms:modified xsi:type="dcterms:W3CDTF">2024-09-20T09:27:17+08:00</dcterms:modified>
</cp:coreProperties>
</file>

<file path=docProps/custom.xml><?xml version="1.0" encoding="utf-8"?>
<Properties xmlns="http://schemas.openxmlformats.org/officeDocument/2006/custom-properties" xmlns:vt="http://schemas.openxmlformats.org/officeDocument/2006/docPropsVTypes"/>
</file>