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【中学班主任工作心得体会】中学班主任工作心得</w:t>
      </w:r>
      <w:bookmarkEnd w:id="1"/>
    </w:p>
    <w:p>
      <w:pPr>
        <w:jc w:val="center"/>
        <w:spacing w:before="0" w:after="450"/>
      </w:pPr>
      <w:r>
        <w:rPr>
          <w:rFonts w:ascii="Arial" w:hAnsi="Arial" w:eastAsia="Arial" w:cs="Arial"/>
          <w:color w:val="999999"/>
          <w:sz w:val="20"/>
          <w:szCs w:val="20"/>
        </w:rPr>
        <w:t xml:space="preserve">来源：网络  作者：雪域冰心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班主任需要灵活地运用教育心理学知识、班级管理知识来引导每一个学生。本站小编整理了以下内容“中学班主任工作心得”，供大家参考！　　&gt;中学班主任工作心得　　来到XX二中已经整整一个月了，上班时间我总是忙碌于办公室与教室之间，忙着备课讲课，工...</w:t>
      </w:r>
    </w:p>
    <w:p>
      <w:pPr>
        <w:ind w:left="0" w:right="0" w:firstLine="560"/>
        <w:spacing w:before="450" w:after="450" w:line="312" w:lineRule="auto"/>
      </w:pPr>
      <w:r>
        <w:rPr>
          <w:rFonts w:ascii="宋体" w:hAnsi="宋体" w:eastAsia="宋体" w:cs="宋体"/>
          <w:color w:val="000"/>
          <w:sz w:val="28"/>
          <w:szCs w:val="28"/>
        </w:rPr>
        <w:t xml:space="preserve">　　班主任需要灵活地运用教育心理学知识、班级管理知识来引导每一个学生。本站小编整理了以下内容“中学班主任工作心得”，供大家参考！</w:t>
      </w:r>
    </w:p>
    <w:p>
      <w:pPr>
        <w:ind w:left="0" w:right="0" w:firstLine="560"/>
        <w:spacing w:before="450" w:after="450" w:line="312" w:lineRule="auto"/>
      </w:pPr>
      <w:r>
        <w:rPr>
          <w:rFonts w:ascii="宋体" w:hAnsi="宋体" w:eastAsia="宋体" w:cs="宋体"/>
          <w:color w:val="000"/>
          <w:sz w:val="28"/>
          <w:szCs w:val="28"/>
        </w:rPr>
        <w:t xml:space="preserve">　　&gt;中学班主任工作心得</w:t>
      </w:r>
    </w:p>
    <w:p>
      <w:pPr>
        <w:ind w:left="0" w:right="0" w:firstLine="560"/>
        <w:spacing w:before="450" w:after="450" w:line="312" w:lineRule="auto"/>
      </w:pPr>
      <w:r>
        <w:rPr>
          <w:rFonts w:ascii="宋体" w:hAnsi="宋体" w:eastAsia="宋体" w:cs="宋体"/>
          <w:color w:val="000"/>
          <w:sz w:val="28"/>
          <w:szCs w:val="28"/>
        </w:rPr>
        <w:t xml:space="preserve">　　来到XX二中已经整整一个月了，上班时间我总是忙碌于办公室与教室之间，忙着备课讲课，工作重心也在班级的教学上。但是也不会忘记自己还有另外的一个身份，那就是15班的实习班主任。我们办公室的老师们大部分都担任着班主任的工作，每天看着老师们除了教学工作外之外，还要花费更多的时间精力关注班里的班务，进行班级管理，其中的辛劳不言而喻。</w:t>
      </w:r>
    </w:p>
    <w:p>
      <w:pPr>
        <w:ind w:left="0" w:right="0" w:firstLine="560"/>
        <w:spacing w:before="450" w:after="450" w:line="312" w:lineRule="auto"/>
      </w:pPr>
      <w:r>
        <w:rPr>
          <w:rFonts w:ascii="宋体" w:hAnsi="宋体" w:eastAsia="宋体" w:cs="宋体"/>
          <w:color w:val="000"/>
          <w:sz w:val="28"/>
          <w:szCs w:val="28"/>
        </w:rPr>
        <w:t xml:space="preserve">　　教育部印发的《中小学班主任工作规定》提到“中小学班主任与学生接触较多，沟通便利，影响深刻，肩负着育人的重要职责”，并对班主任的具体工作职责作了明确规定：第一，做好中小学生的教育引导工作；第二，做好班级管理工作；第三，组织好班集体活动；第四，关注每一位学生的全面发展；第五，综合利用各种教育资源。我作为一个新手实习班主任对于班主任工作还属于一个门外汉，连门槛都还没够到，还只是停留在协助班主任管理班级卫生纪律的层面，要学习的还有很多。然而我们办公室的班主任们都是有丰富经验的，经过我一个月的观察了解，班主任工作不是一时的工作而是时时刻刻都需要煞费苦心的付出，要求班主任要有高度自我牺牲精神的工作。</w:t>
      </w:r>
    </w:p>
    <w:p>
      <w:pPr>
        <w:ind w:left="0" w:right="0" w:firstLine="560"/>
        <w:spacing w:before="450" w:after="450" w:line="312" w:lineRule="auto"/>
      </w:pPr>
      <w:r>
        <w:rPr>
          <w:rFonts w:ascii="宋体" w:hAnsi="宋体" w:eastAsia="宋体" w:cs="宋体"/>
          <w:color w:val="000"/>
          <w:sz w:val="28"/>
          <w:szCs w:val="28"/>
        </w:rPr>
        <w:t xml:space="preserve">　　初中生正好处于青春期，身心都处于快速发展阶段，叛逆是他们最显而易见的特征。一个月里我看到过很多班主任老师因为学生的叛逆、不听话、早恋等问题找学生苦口婆心地教导，甚至于请家长一起教导的例子。或许我自己过了一个假青春期，看到那些叛逆的孩子对老师语重心长的话无动于衷，看着班主任对他们的恨铁不成钢，也会再一次感叹班主任工作的不容易。</w:t>
      </w:r>
    </w:p>
    <w:p>
      <w:pPr>
        <w:ind w:left="0" w:right="0" w:firstLine="560"/>
        <w:spacing w:before="450" w:after="450" w:line="312" w:lineRule="auto"/>
      </w:pPr>
      <w:r>
        <w:rPr>
          <w:rFonts w:ascii="宋体" w:hAnsi="宋体" w:eastAsia="宋体" w:cs="宋体"/>
          <w:color w:val="000"/>
          <w:sz w:val="28"/>
          <w:szCs w:val="28"/>
        </w:rPr>
        <w:t xml:space="preserve">　　今天刚好看了XX大学李XX教授关于青少年孩子早恋，父母如何处理的一个讲座视频，不仅就让我想到了办公室里班主任们每天忙着解决这些青春期孩子们的问题。李教授讲到青春期孩子与异性交往与家庭情感的缺失有一定的关系以及对异性的吸引，班主任发现早恋问题第一态度是多做调查研究绝不采取回避，听之任之，不闻不问的态度，更不能“草木皆兵”把学生之间的交往严厉禁止。如果实在解决不了，班主任最好是能与家长取得联系，班主任、家长、学生三方协商解决问题，这样做才会更好地促进学生的身心发展健康。</w:t>
      </w:r>
    </w:p>
    <w:p>
      <w:pPr>
        <w:ind w:left="0" w:right="0" w:firstLine="560"/>
        <w:spacing w:before="450" w:after="450" w:line="312" w:lineRule="auto"/>
      </w:pPr>
      <w:r>
        <w:rPr>
          <w:rFonts w:ascii="宋体" w:hAnsi="宋体" w:eastAsia="宋体" w:cs="宋体"/>
          <w:color w:val="000"/>
          <w:sz w:val="28"/>
          <w:szCs w:val="28"/>
        </w:rPr>
        <w:t xml:space="preserve">　　学生之间异性交往问题，只是班主任工作中小小一部分，但却是不能回避，也不能不重视的一个话题。我们办公室的班主任们处理学生的异性交往问题也采取了很多正确的做法值得我们借鉴学习。虽然目前我还没有真正的深层次的接触班主任工作，但已经循序渐进的学习如何做好一名班主任。</w:t>
      </w:r>
    </w:p>
    <w:p>
      <w:pPr>
        <w:ind w:left="0" w:right="0" w:firstLine="560"/>
        <w:spacing w:before="450" w:after="450" w:line="312" w:lineRule="auto"/>
      </w:pPr>
      <w:r>
        <w:rPr>
          <w:rFonts w:ascii="宋体" w:hAnsi="宋体" w:eastAsia="宋体" w:cs="宋体"/>
          <w:color w:val="000"/>
          <w:sz w:val="28"/>
          <w:szCs w:val="28"/>
        </w:rPr>
        <w:t xml:space="preserve">　　班主任工作，仁重道远。班主任的身后连接的是一个个望子成龙，望女成凤的家庭。班主任需要灵活地运用教育心理学知识、班级管理知识来引导每一个学生，发展每一个学生做到真正的教书育人。</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2024-10-06T09:26:02+08:00</dcterms:created>
  <dcterms:modified xsi:type="dcterms:W3CDTF">2024-10-06T09:26:02+08:00</dcterms:modified>
</cp:coreProperties>
</file>

<file path=docProps/custom.xml><?xml version="1.0" encoding="utf-8"?>
<Properties xmlns="http://schemas.openxmlformats.org/officeDocument/2006/custom-properties" xmlns:vt="http://schemas.openxmlformats.org/officeDocument/2006/docPropsVTypes"/>
</file>