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学期教学政治教师总结</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期教学政治教师个人总结不要忽视总结的作用，总结通过回顾过去的工作，遇到的问题和解决问题的方法，我们可以找出规律。下面是小编为大家整理的学期教学政治教师总结，希望对您有所帮助!学期教学政治教师总结篇1本学期，本人担任八年级两个班的政治科任。...</w:t>
      </w:r>
    </w:p>
    <w:p>
      <w:pPr>
        <w:ind w:left="0" w:right="0" w:firstLine="560"/>
        <w:spacing w:before="450" w:after="450" w:line="312" w:lineRule="auto"/>
      </w:pPr>
      <w:r>
        <w:rPr>
          <w:rFonts w:ascii="宋体" w:hAnsi="宋体" w:eastAsia="宋体" w:cs="宋体"/>
          <w:color w:val="000"/>
          <w:sz w:val="28"/>
          <w:szCs w:val="28"/>
        </w:rPr>
        <w:t xml:space="preserve">学期教学政治教师个人总结</w:t>
      </w:r>
    </w:p>
    <w:p>
      <w:pPr>
        <w:ind w:left="0" w:right="0" w:firstLine="560"/>
        <w:spacing w:before="450" w:after="450" w:line="312" w:lineRule="auto"/>
      </w:pPr>
      <w:r>
        <w:rPr>
          <w:rFonts w:ascii="宋体" w:hAnsi="宋体" w:eastAsia="宋体" w:cs="宋体"/>
          <w:color w:val="000"/>
          <w:sz w:val="28"/>
          <w:szCs w:val="28"/>
        </w:rPr>
        <w:t xml:space="preserve">不要忽视总结的作用，总结通过回顾过去的工作，遇到的问题和解决问题的方法，我们可以找出规律。下面是小编为大家整理的学期教学政治教师总结，希望对您有所帮助!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学期教学政治教师总结篇1</w:t>
      </w:r>
    </w:p>
    <w:p>
      <w:pPr>
        <w:ind w:left="0" w:right="0" w:firstLine="560"/>
        <w:spacing w:before="450" w:after="450" w:line="312" w:lineRule="auto"/>
      </w:pPr>
      <w:r>
        <w:rPr>
          <w:rFonts w:ascii="宋体" w:hAnsi="宋体" w:eastAsia="宋体" w:cs="宋体"/>
          <w:color w:val="000"/>
          <w:sz w:val="28"/>
          <w:szCs w:val="28"/>
        </w:rPr>
        <w:t xml:space="preserve">本学期，本人担任八年级两个班的政治科任。一学期来，本人自始至终以认真、严谨的治学态度，勤恳、坚持不懈的精神从事教学工作。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八年级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通过一学期努力，能制定好复习计划，并能认真备好复习课。但由于很大一部分学生接受能力较差，学习自觉性不高。加上本人对教材生疏，致使本学期教学成绩未达所想。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学期教学政治教师总结篇2</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w:t>
      </w:r>
    </w:p>
    <w:p>
      <w:pPr>
        <w:ind w:left="0" w:right="0" w:firstLine="560"/>
        <w:spacing w:before="450" w:after="450" w:line="312" w:lineRule="auto"/>
      </w:pPr>
      <w:r>
        <w:rPr>
          <w:rFonts w:ascii="宋体" w:hAnsi="宋体" w:eastAsia="宋体" w:cs="宋体"/>
          <w:color w:val="000"/>
          <w:sz w:val="28"/>
          <w:szCs w:val="28"/>
        </w:rPr>
        <w:t xml:space="preserve">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w:t>
      </w:r>
    </w:p>
    <w:p>
      <w:pPr>
        <w:ind w:left="0" w:right="0" w:firstLine="560"/>
        <w:spacing w:before="450" w:after="450" w:line="312" w:lineRule="auto"/>
      </w:pPr>
      <w:r>
        <w:rPr>
          <w:rFonts w:ascii="宋体" w:hAnsi="宋体" w:eastAsia="宋体" w:cs="宋体"/>
          <w:color w:val="000"/>
          <w:sz w:val="28"/>
          <w:szCs w:val="28"/>
        </w:rPr>
        <w:t xml:space="preserve">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w:t>
      </w:r>
    </w:p>
    <w:p>
      <w:pPr>
        <w:ind w:left="0" w:right="0" w:firstLine="560"/>
        <w:spacing w:before="450" w:after="450" w:line="312" w:lineRule="auto"/>
      </w:pPr>
      <w:r>
        <w:rPr>
          <w:rFonts w:ascii="宋体" w:hAnsi="宋体" w:eastAsia="宋体" w:cs="宋体"/>
          <w:color w:val="000"/>
          <w:sz w:val="28"/>
          <w:szCs w:val="28"/>
        </w:rPr>
        <w:t xml:space="preserve">真正体现教师的主体地位与学生的主导作用，把教与学有机结合起来。以学生的掌握程度来检验教学的成败。了吸引学生主动积极地学习，本人每节课都力求以最佳的精神状态站在讲台上，以和蔼的面孔，舒缓的语气认真的形象去面对学生、感染学生。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黑体" w:hAnsi="黑体" w:eastAsia="黑体" w:cs="黑体"/>
          <w:color w:val="000000"/>
          <w:sz w:val="36"/>
          <w:szCs w:val="36"/>
          <w:b w:val="1"/>
          <w:bCs w:val="1"/>
        </w:rPr>
        <w:t xml:space="preserve">学期教学政治教师总结篇5</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2024-10-06T06:01:16+08:00</dcterms:created>
  <dcterms:modified xsi:type="dcterms:W3CDTF">2024-10-06T06:01:16+08:00</dcterms:modified>
</cp:coreProperties>
</file>

<file path=docProps/custom.xml><?xml version="1.0" encoding="utf-8"?>
<Properties xmlns="http://schemas.openxmlformats.org/officeDocument/2006/custom-properties" xmlns:vt="http://schemas.openxmlformats.org/officeDocument/2006/docPropsVTypes"/>
</file>